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C85F" w14:textId="336B587C" w:rsidR="00EF169C" w:rsidRPr="001F366D" w:rsidRDefault="000C34E7" w:rsidP="00EF1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366D">
        <w:rPr>
          <w:rFonts w:ascii="Times New Roman" w:hAnsi="Times New Roman"/>
          <w:b/>
        </w:rPr>
        <w:t>Требуемая документация к конкурсу на закупку оборудования</w:t>
      </w:r>
    </w:p>
    <w:p w14:paraId="47B9E44A" w14:textId="77777777" w:rsidR="00EF169C" w:rsidRPr="001F366D" w:rsidRDefault="00EF169C" w:rsidP="00EF1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177D31C" w14:textId="3D175D47" w:rsidR="00EF169C" w:rsidRPr="001F366D" w:rsidRDefault="00EF169C" w:rsidP="00EF169C">
      <w:pPr>
        <w:pStyle w:val="af3"/>
        <w:jc w:val="right"/>
        <w:rPr>
          <w:rFonts w:ascii="Times New Roman" w:hAnsi="Times New Roman"/>
        </w:rPr>
      </w:pPr>
      <w:r w:rsidRPr="001F366D">
        <w:rPr>
          <w:rFonts w:ascii="Times New Roman" w:hAnsi="Times New Roman"/>
        </w:rPr>
        <w:t>Дата: «</w:t>
      </w:r>
      <w:r w:rsidR="00C75F31" w:rsidRPr="00AA194D">
        <w:rPr>
          <w:rFonts w:ascii="Times New Roman" w:hAnsi="Times New Roman"/>
        </w:rPr>
        <w:t>09</w:t>
      </w:r>
      <w:r w:rsidRPr="00AA194D">
        <w:rPr>
          <w:rFonts w:ascii="Times New Roman" w:hAnsi="Times New Roman"/>
        </w:rPr>
        <w:t xml:space="preserve">» </w:t>
      </w:r>
      <w:r w:rsidR="00D64F80" w:rsidRPr="00AA194D">
        <w:rPr>
          <w:rFonts w:ascii="Times New Roman" w:hAnsi="Times New Roman"/>
        </w:rPr>
        <w:t>я</w:t>
      </w:r>
      <w:r w:rsidR="00C75F31" w:rsidRPr="00AA194D">
        <w:rPr>
          <w:rFonts w:ascii="Times New Roman" w:hAnsi="Times New Roman"/>
        </w:rPr>
        <w:t>нваря</w:t>
      </w:r>
      <w:r w:rsidRPr="00AA194D">
        <w:rPr>
          <w:rFonts w:ascii="Times New Roman" w:hAnsi="Times New Roman"/>
        </w:rPr>
        <w:t xml:space="preserve"> 202</w:t>
      </w:r>
      <w:r w:rsidR="00C75F31" w:rsidRPr="00AA194D">
        <w:rPr>
          <w:rFonts w:ascii="Times New Roman" w:hAnsi="Times New Roman"/>
        </w:rPr>
        <w:t>4</w:t>
      </w:r>
      <w:r w:rsidRPr="00AA194D">
        <w:rPr>
          <w:rFonts w:ascii="Times New Roman" w:hAnsi="Times New Roman"/>
        </w:rPr>
        <w:t xml:space="preserve"> г.</w:t>
      </w:r>
    </w:p>
    <w:p w14:paraId="2CEAA60D" w14:textId="77777777" w:rsidR="00EF169C" w:rsidRPr="001F366D" w:rsidRDefault="00EF169C" w:rsidP="00EF1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9E467E" w14:textId="3F2CCE0A" w:rsidR="009534A1" w:rsidRPr="001F366D" w:rsidRDefault="00C75F31" w:rsidP="00C75F31">
      <w:pPr>
        <w:autoSpaceDE w:val="0"/>
        <w:autoSpaceDN w:val="0"/>
        <w:spacing w:after="0" w:line="240" w:lineRule="auto"/>
        <w:ind w:right="-13" w:firstLine="709"/>
        <w:jc w:val="both"/>
        <w:rPr>
          <w:rFonts w:ascii="Times New Roman" w:hAnsi="Times New Roman"/>
        </w:rPr>
      </w:pPr>
      <w:r w:rsidRPr="001F366D">
        <w:rPr>
          <w:rFonts w:ascii="Times New Roman" w:hAnsi="Times New Roman"/>
        </w:rPr>
        <w:t>Некоммерческое учреждение «Автоматизированный информационный центр»</w:t>
      </w:r>
      <w:r w:rsidR="00EF169C" w:rsidRPr="001F366D">
        <w:rPr>
          <w:rFonts w:ascii="Times New Roman" w:hAnsi="Times New Roman"/>
        </w:rPr>
        <w:t xml:space="preserve"> приглашает правомочных поставщиков представить свои </w:t>
      </w:r>
      <w:r w:rsidRPr="001F366D">
        <w:rPr>
          <w:rFonts w:ascii="Times New Roman" w:hAnsi="Times New Roman"/>
        </w:rPr>
        <w:t>коммерческие предложения</w:t>
      </w:r>
      <w:r w:rsidR="00EF169C" w:rsidRPr="001F366D">
        <w:rPr>
          <w:rFonts w:ascii="Times New Roman" w:hAnsi="Times New Roman"/>
        </w:rPr>
        <w:t xml:space="preserve"> на закупку </w:t>
      </w:r>
      <w:r w:rsidR="00E32033" w:rsidRPr="001F366D">
        <w:rPr>
          <w:rFonts w:ascii="Times New Roman" w:hAnsi="Times New Roman"/>
          <w:b/>
        </w:rPr>
        <w:t>оборудования</w:t>
      </w:r>
      <w:r w:rsidRPr="001F366D">
        <w:rPr>
          <w:rFonts w:ascii="Times New Roman" w:hAnsi="Times New Roman"/>
          <w:b/>
        </w:rPr>
        <w:t xml:space="preserve"> от </w:t>
      </w:r>
      <w:r w:rsidRPr="001F366D">
        <w:rPr>
          <w:rFonts w:ascii="Times New Roman" w:hAnsi="Times New Roman"/>
          <w:b/>
          <w:lang w:val="en-US"/>
        </w:rPr>
        <w:t>DDos</w:t>
      </w:r>
      <w:r w:rsidRPr="001F366D">
        <w:rPr>
          <w:rFonts w:ascii="Times New Roman" w:hAnsi="Times New Roman"/>
          <w:b/>
        </w:rPr>
        <w:t xml:space="preserve"> атак, его подключение и настройка.</w:t>
      </w:r>
      <w:r w:rsidR="00E32033" w:rsidRPr="001F366D">
        <w:rPr>
          <w:rFonts w:ascii="Times New Roman" w:hAnsi="Times New Roman"/>
          <w:b/>
        </w:rPr>
        <w:t xml:space="preserve"> </w:t>
      </w:r>
    </w:p>
    <w:p w14:paraId="1D3A7474" w14:textId="77777777" w:rsidR="00C75F31" w:rsidRPr="001F366D" w:rsidRDefault="00C75F31" w:rsidP="003B0C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FAC309B" w14:textId="448EBAFB" w:rsidR="003B0C1B" w:rsidRPr="001F366D" w:rsidRDefault="003B0C1B" w:rsidP="003B0C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F366D">
        <w:rPr>
          <w:rFonts w:ascii="Times New Roman" w:hAnsi="Times New Roman"/>
          <w:b/>
          <w:bCs/>
          <w:color w:val="000000"/>
        </w:rPr>
        <w:t>Критерии конкурсной документации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387"/>
      </w:tblGrid>
      <w:tr w:rsidR="00AA194D" w:rsidRPr="00AA194D" w14:paraId="1BF063B5" w14:textId="77777777" w:rsidTr="00AA194D">
        <w:trPr>
          <w:trHeight w:val="1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6A86" w14:textId="33D1A417" w:rsidR="003B0C1B" w:rsidRPr="00AA194D" w:rsidRDefault="003B0C1B" w:rsidP="003B0C1B">
            <w:pPr>
              <w:pStyle w:val="af3"/>
              <w:jc w:val="center"/>
              <w:rPr>
                <w:rFonts w:ascii="Times New Roman" w:hAnsi="Times New Roman"/>
              </w:rPr>
            </w:pPr>
            <w:r w:rsidRPr="00AA194D">
              <w:rPr>
                <w:rFonts w:ascii="Times New Roman" w:hAnsi="Times New Roman"/>
                <w:b/>
                <w:bCs/>
              </w:rPr>
              <w:t>Общие требования:</w:t>
            </w:r>
          </w:p>
        </w:tc>
      </w:tr>
      <w:tr w:rsidR="003B0C1B" w:rsidRPr="001F366D" w14:paraId="0A9B91ED" w14:textId="77777777" w:rsidTr="003B0C1B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61A" w14:textId="780C6AB2" w:rsidR="003B0C1B" w:rsidRPr="001F366D" w:rsidRDefault="003B0C1B" w:rsidP="003B0C1B">
            <w:pPr>
              <w:pStyle w:val="af3"/>
              <w:jc w:val="center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5AFF" w14:textId="3E875954" w:rsidR="003B0C1B" w:rsidRPr="001F366D" w:rsidRDefault="003B0C1B" w:rsidP="003B0C1B">
            <w:pPr>
              <w:pStyle w:val="af3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>Язык конкурсно</w:t>
            </w:r>
            <w:r w:rsidR="001F366D">
              <w:rPr>
                <w:rFonts w:ascii="Times New Roman" w:hAnsi="Times New Roman"/>
              </w:rPr>
              <w:t>го предложения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C3AC" w14:textId="77777777" w:rsidR="003B0C1B" w:rsidRPr="001F366D" w:rsidRDefault="003B0C1B" w:rsidP="003B0C1B">
            <w:pPr>
              <w:pStyle w:val="af3"/>
              <w:jc w:val="both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>Русский</w:t>
            </w:r>
          </w:p>
        </w:tc>
      </w:tr>
      <w:tr w:rsidR="003B0C1B" w:rsidRPr="001F366D" w14:paraId="69C666DC" w14:textId="77777777" w:rsidTr="003B0C1B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EF11" w14:textId="5E434AD7" w:rsidR="003B0C1B" w:rsidRPr="001F366D" w:rsidRDefault="003B0C1B" w:rsidP="003B0C1B">
            <w:pPr>
              <w:pStyle w:val="af3"/>
              <w:jc w:val="center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AF9" w14:textId="07173240" w:rsidR="003B0C1B" w:rsidRPr="001F366D" w:rsidRDefault="003B0C1B" w:rsidP="003B0C1B">
            <w:pPr>
              <w:pStyle w:val="af3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 xml:space="preserve">Дата начала </w:t>
            </w:r>
            <w:r w:rsidR="00EC69C7" w:rsidRPr="001F366D">
              <w:rPr>
                <w:rFonts w:ascii="Times New Roman" w:hAnsi="Times New Roman"/>
              </w:rPr>
              <w:t>поставки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3FC" w14:textId="29A91433" w:rsidR="003B0C1B" w:rsidRPr="001F366D" w:rsidRDefault="000865E8" w:rsidP="003B0C1B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 xml:space="preserve">С момента </w:t>
            </w:r>
            <w:r w:rsidR="009B157F" w:rsidRPr="001F366D">
              <w:rPr>
                <w:rFonts w:ascii="Times New Roman" w:hAnsi="Times New Roman"/>
                <w:color w:val="000000"/>
              </w:rPr>
              <w:t>заключения Договора;</w:t>
            </w:r>
          </w:p>
        </w:tc>
      </w:tr>
      <w:tr w:rsidR="003B0C1B" w:rsidRPr="001F366D" w14:paraId="22D2E9D2" w14:textId="77777777" w:rsidTr="003B0C1B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EE5E" w14:textId="169DC243" w:rsidR="003B0C1B" w:rsidRPr="001F366D" w:rsidRDefault="003B0C1B" w:rsidP="003B0C1B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944A" w14:textId="76D1C9A7" w:rsidR="003B0C1B" w:rsidRPr="001F366D" w:rsidRDefault="00EC69C7" w:rsidP="003B0C1B">
            <w:pPr>
              <w:pStyle w:val="af3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Срок поставки товара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DCBB" w14:textId="7F06A215" w:rsidR="003B0C1B" w:rsidRPr="001F366D" w:rsidRDefault="00E32033" w:rsidP="006E41D2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 xml:space="preserve">Не более </w:t>
            </w:r>
            <w:r w:rsidR="00C75F31" w:rsidRPr="001F366D">
              <w:rPr>
                <w:rFonts w:ascii="Times New Roman" w:hAnsi="Times New Roman"/>
                <w:color w:val="000000"/>
              </w:rPr>
              <w:t>30</w:t>
            </w:r>
            <w:r w:rsidRPr="001F366D">
              <w:rPr>
                <w:rFonts w:ascii="Times New Roman" w:hAnsi="Times New Roman"/>
                <w:color w:val="000000"/>
              </w:rPr>
              <w:t xml:space="preserve"> </w:t>
            </w:r>
            <w:r w:rsidR="006F16C0" w:rsidRPr="001F366D">
              <w:rPr>
                <w:rFonts w:ascii="Times New Roman" w:hAnsi="Times New Roman"/>
                <w:color w:val="000000"/>
              </w:rPr>
              <w:t>(</w:t>
            </w:r>
            <w:r w:rsidR="00C75F31" w:rsidRPr="001F366D">
              <w:rPr>
                <w:rFonts w:ascii="Times New Roman" w:hAnsi="Times New Roman"/>
                <w:color w:val="000000"/>
              </w:rPr>
              <w:t>тридцати</w:t>
            </w:r>
            <w:r w:rsidR="006F16C0" w:rsidRPr="001F366D">
              <w:rPr>
                <w:rFonts w:ascii="Times New Roman" w:hAnsi="Times New Roman"/>
                <w:color w:val="000000"/>
              </w:rPr>
              <w:t xml:space="preserve">) </w:t>
            </w:r>
            <w:r w:rsidRPr="001F366D">
              <w:rPr>
                <w:rFonts w:ascii="Times New Roman" w:hAnsi="Times New Roman"/>
                <w:color w:val="000000"/>
              </w:rPr>
              <w:t>календарных дней с даты подписания Договора</w:t>
            </w:r>
          </w:p>
        </w:tc>
      </w:tr>
      <w:tr w:rsidR="003B0C1B" w:rsidRPr="001F366D" w14:paraId="16EDB0AA" w14:textId="77777777" w:rsidTr="003B0C1B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E8BF" w14:textId="4DB05AC6" w:rsidR="003B0C1B" w:rsidRPr="001F366D" w:rsidRDefault="003B0C1B" w:rsidP="003B0C1B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977D" w14:textId="4F27BA1D" w:rsidR="003B0C1B" w:rsidRPr="001F366D" w:rsidRDefault="00EC69C7" w:rsidP="003B0C1B">
            <w:pPr>
              <w:pStyle w:val="af3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Условия и место поставки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0D3C" w14:textId="203A3D20" w:rsidR="00E32033" w:rsidRPr="001F366D" w:rsidRDefault="00625C0B" w:rsidP="00E32033">
            <w:pPr>
              <w:pStyle w:val="af3"/>
              <w:jc w:val="both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>П</w:t>
            </w:r>
            <w:r w:rsidR="00E32033" w:rsidRPr="001F366D">
              <w:rPr>
                <w:rFonts w:ascii="Times New Roman" w:hAnsi="Times New Roman"/>
              </w:rPr>
              <w:t xml:space="preserve">оставка </w:t>
            </w:r>
            <w:r w:rsidR="00C75F31" w:rsidRPr="001F366D">
              <w:rPr>
                <w:rFonts w:ascii="Times New Roman" w:hAnsi="Times New Roman"/>
              </w:rPr>
              <w:t>в офис Учреждения «Автоматизированный информационный центр»</w:t>
            </w:r>
            <w:r w:rsidR="00E32033" w:rsidRPr="001F366D">
              <w:rPr>
                <w:rFonts w:ascii="Times New Roman" w:hAnsi="Times New Roman"/>
              </w:rPr>
              <w:t xml:space="preserve"> по адресу: Кыргызская Республика, </w:t>
            </w:r>
            <w:r w:rsidR="00C75F31" w:rsidRPr="001F366D">
              <w:rPr>
                <w:rFonts w:ascii="Times New Roman" w:hAnsi="Times New Roman"/>
              </w:rPr>
              <w:t>бул</w:t>
            </w:r>
            <w:r w:rsidR="00E32033" w:rsidRPr="001F366D">
              <w:rPr>
                <w:rFonts w:ascii="Times New Roman" w:hAnsi="Times New Roman"/>
              </w:rPr>
              <w:t xml:space="preserve">. </w:t>
            </w:r>
            <w:r w:rsidR="00C75F31" w:rsidRPr="001F366D">
              <w:rPr>
                <w:rFonts w:ascii="Times New Roman" w:hAnsi="Times New Roman"/>
              </w:rPr>
              <w:t>Эркиндик</w:t>
            </w:r>
            <w:r w:rsidR="00E32033" w:rsidRPr="001F366D">
              <w:rPr>
                <w:rFonts w:ascii="Times New Roman" w:hAnsi="Times New Roman"/>
              </w:rPr>
              <w:t xml:space="preserve">, </w:t>
            </w:r>
            <w:r w:rsidR="00C75F31" w:rsidRPr="001F366D">
              <w:rPr>
                <w:rFonts w:ascii="Times New Roman" w:hAnsi="Times New Roman"/>
              </w:rPr>
              <w:t>10.</w:t>
            </w:r>
          </w:p>
          <w:p w14:paraId="2C1AB064" w14:textId="1548E76F" w:rsidR="009B157F" w:rsidRPr="001F366D" w:rsidRDefault="009B157F" w:rsidP="00E32033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32033" w:rsidRPr="001F366D" w14:paraId="66533ABC" w14:textId="77777777" w:rsidTr="003B0C1B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3669" w14:textId="229962DA" w:rsidR="00E32033" w:rsidRPr="001F366D" w:rsidRDefault="00E32033" w:rsidP="00E32033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2D03" w14:textId="61C8FD68" w:rsidR="00E32033" w:rsidRPr="001F366D" w:rsidRDefault="00E32033" w:rsidP="00E32033">
            <w:pPr>
              <w:pStyle w:val="af3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</w:rPr>
              <w:t xml:space="preserve">Размер авансового </w:t>
            </w:r>
            <w:r w:rsidR="00A23A55" w:rsidRPr="001F366D">
              <w:rPr>
                <w:rFonts w:ascii="Times New Roman" w:hAnsi="Times New Roman"/>
              </w:rPr>
              <w:t>платежа в % и срок оплаты услуг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555A" w14:textId="3B115C83" w:rsidR="00E32033" w:rsidRPr="001F366D" w:rsidRDefault="00E32033" w:rsidP="00E3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  <w:b/>
              </w:rPr>
              <w:t xml:space="preserve">Вариант оплаты </w:t>
            </w:r>
            <w:r w:rsidR="00625C0B" w:rsidRPr="001F366D">
              <w:rPr>
                <w:rFonts w:ascii="Times New Roman" w:hAnsi="Times New Roman"/>
                <w:b/>
              </w:rPr>
              <w:t>1</w:t>
            </w:r>
            <w:r w:rsidRPr="001F366D">
              <w:rPr>
                <w:rFonts w:ascii="Times New Roman" w:hAnsi="Times New Roman"/>
                <w:b/>
              </w:rPr>
              <w:t xml:space="preserve">): </w:t>
            </w:r>
            <w:r w:rsidRPr="001F366D">
              <w:rPr>
                <w:rFonts w:ascii="Times New Roman" w:hAnsi="Times New Roman"/>
              </w:rPr>
              <w:t>Аванс до 50 % от общей стоимости Договора, в порядке предоплаты не позднее 1</w:t>
            </w:r>
            <w:r w:rsidR="002D7414" w:rsidRPr="001F366D">
              <w:rPr>
                <w:rFonts w:ascii="Times New Roman" w:hAnsi="Times New Roman"/>
              </w:rPr>
              <w:t>0</w:t>
            </w:r>
            <w:r w:rsidRPr="001F366D">
              <w:rPr>
                <w:rFonts w:ascii="Times New Roman" w:hAnsi="Times New Roman"/>
              </w:rPr>
              <w:t xml:space="preserve"> </w:t>
            </w:r>
            <w:r w:rsidR="006F16C0" w:rsidRPr="001F366D">
              <w:rPr>
                <w:rFonts w:ascii="Times New Roman" w:hAnsi="Times New Roman"/>
              </w:rPr>
              <w:t>(</w:t>
            </w:r>
            <w:r w:rsidR="002D7414" w:rsidRPr="001F366D">
              <w:rPr>
                <w:rFonts w:ascii="Times New Roman" w:hAnsi="Times New Roman"/>
              </w:rPr>
              <w:t>десяти</w:t>
            </w:r>
            <w:r w:rsidR="006F16C0" w:rsidRPr="001F366D">
              <w:rPr>
                <w:rFonts w:ascii="Times New Roman" w:hAnsi="Times New Roman"/>
              </w:rPr>
              <w:t xml:space="preserve">) </w:t>
            </w:r>
            <w:r w:rsidRPr="001F366D">
              <w:rPr>
                <w:rFonts w:ascii="Times New Roman" w:hAnsi="Times New Roman"/>
              </w:rPr>
              <w:t xml:space="preserve">банковских дней с даты получения счета на оплату и предоставления Поставщиком банковской гарантии банка КР на сумму авансового платежа.                                                                  </w:t>
            </w:r>
            <w:r w:rsidRPr="001F366D">
              <w:rPr>
                <w:rFonts w:ascii="Times New Roman" w:hAnsi="Times New Roman"/>
                <w:b/>
              </w:rPr>
              <w:t>Оставшуюся часть</w:t>
            </w:r>
            <w:r w:rsidRPr="001F366D">
              <w:rPr>
                <w:rFonts w:ascii="Times New Roman" w:hAnsi="Times New Roman"/>
              </w:rPr>
              <w:t xml:space="preserve"> от общей стоимости Оборудования По</w:t>
            </w:r>
            <w:r w:rsidR="006F16C0" w:rsidRPr="001F366D">
              <w:rPr>
                <w:rFonts w:ascii="Times New Roman" w:hAnsi="Times New Roman"/>
              </w:rPr>
              <w:t>купатель оплачивает в течение 1</w:t>
            </w:r>
            <w:r w:rsidR="002D7414" w:rsidRPr="001F366D">
              <w:rPr>
                <w:rFonts w:ascii="Times New Roman" w:hAnsi="Times New Roman"/>
              </w:rPr>
              <w:t>0</w:t>
            </w:r>
            <w:r w:rsidR="006F16C0" w:rsidRPr="001F366D">
              <w:rPr>
                <w:rFonts w:ascii="Times New Roman" w:hAnsi="Times New Roman"/>
              </w:rPr>
              <w:t xml:space="preserve"> (</w:t>
            </w:r>
            <w:r w:rsidR="002D7414" w:rsidRPr="001F366D">
              <w:rPr>
                <w:rFonts w:ascii="Times New Roman" w:hAnsi="Times New Roman"/>
              </w:rPr>
              <w:t>десяти</w:t>
            </w:r>
            <w:r w:rsidR="008E6615" w:rsidRPr="001F366D">
              <w:rPr>
                <w:rFonts w:ascii="Times New Roman" w:hAnsi="Times New Roman"/>
              </w:rPr>
              <w:t>) банковских</w:t>
            </w:r>
            <w:r w:rsidRPr="001F366D">
              <w:rPr>
                <w:rFonts w:ascii="Times New Roman" w:hAnsi="Times New Roman"/>
              </w:rPr>
              <w:t xml:space="preserve"> дней с даты получения электронно</w:t>
            </w:r>
            <w:r w:rsidR="002D7414" w:rsidRPr="001F366D">
              <w:rPr>
                <w:rFonts w:ascii="Times New Roman" w:hAnsi="Times New Roman"/>
              </w:rPr>
              <w:t>й</w:t>
            </w:r>
            <w:r w:rsidRPr="001F366D">
              <w:rPr>
                <w:rFonts w:ascii="Times New Roman" w:hAnsi="Times New Roman"/>
              </w:rPr>
              <w:t xml:space="preserve"> счет-фактуры, выставленного на основании подписанных обеими сторонами Актов приема-передачи </w:t>
            </w:r>
            <w:r w:rsidR="001F366D">
              <w:rPr>
                <w:rFonts w:ascii="Times New Roman" w:hAnsi="Times New Roman"/>
              </w:rPr>
              <w:t>о</w:t>
            </w:r>
            <w:r w:rsidRPr="001F366D">
              <w:rPr>
                <w:rFonts w:ascii="Times New Roman" w:hAnsi="Times New Roman"/>
              </w:rPr>
              <w:t>борудования,</w:t>
            </w:r>
            <w:r w:rsidRPr="001F366D">
              <w:rPr>
                <w:rFonts w:ascii="Times New Roman" w:hAnsi="Times New Roman"/>
                <w:iCs/>
              </w:rPr>
              <w:t xml:space="preserve"> пуско-наладочных работ, настройки</w:t>
            </w:r>
            <w:r w:rsidRPr="001F366D">
              <w:rPr>
                <w:rFonts w:ascii="Times New Roman" w:hAnsi="Times New Roman"/>
              </w:rPr>
              <w:t>. При этом электронные счета-фактуры и счета на оплату должны быть выставлены датой подписания Актов приема</w:t>
            </w:r>
            <w:r w:rsidRPr="001F366D">
              <w:rPr>
                <w:rFonts w:ascii="Times New Roman" w:hAnsi="Times New Roman"/>
                <w:color w:val="0000CC"/>
              </w:rPr>
              <w:t>-</w:t>
            </w:r>
            <w:r w:rsidRPr="001F366D">
              <w:rPr>
                <w:rFonts w:ascii="Times New Roman" w:hAnsi="Times New Roman"/>
              </w:rPr>
              <w:t>передачи</w:t>
            </w:r>
            <w:r w:rsidRPr="001F366D">
              <w:rPr>
                <w:rFonts w:ascii="Times New Roman" w:hAnsi="Times New Roman"/>
                <w:iCs/>
              </w:rPr>
              <w:t>, пуско-наладочных работ, настройки</w:t>
            </w:r>
            <w:r w:rsidRPr="001F366D">
              <w:rPr>
                <w:rFonts w:ascii="Times New Roman" w:hAnsi="Times New Roman"/>
              </w:rPr>
              <w:t xml:space="preserve">. </w:t>
            </w:r>
          </w:p>
          <w:p w14:paraId="3F4B0901" w14:textId="77777777" w:rsidR="00E32033" w:rsidRPr="001F366D" w:rsidRDefault="00E32033" w:rsidP="00E32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366D">
              <w:rPr>
                <w:rFonts w:ascii="Times New Roman" w:hAnsi="Times New Roman"/>
                <w:b/>
              </w:rPr>
              <w:t>Либо</w:t>
            </w:r>
          </w:p>
          <w:p w14:paraId="3CA544C1" w14:textId="351F1535" w:rsidR="00E32033" w:rsidRPr="001F366D" w:rsidRDefault="00E32033" w:rsidP="00E32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366D">
              <w:rPr>
                <w:rFonts w:ascii="Times New Roman" w:hAnsi="Times New Roman"/>
                <w:b/>
                <w:iCs/>
              </w:rPr>
              <w:t xml:space="preserve">Вариант оплаты </w:t>
            </w:r>
            <w:r w:rsidR="002D7B91">
              <w:rPr>
                <w:rFonts w:ascii="Times New Roman" w:hAnsi="Times New Roman"/>
                <w:b/>
                <w:iCs/>
              </w:rPr>
              <w:t>2</w:t>
            </w:r>
            <w:r w:rsidRPr="001F366D">
              <w:rPr>
                <w:rFonts w:ascii="Times New Roman" w:hAnsi="Times New Roman"/>
                <w:b/>
                <w:iCs/>
              </w:rPr>
              <w:t>):</w:t>
            </w:r>
            <w:r w:rsidRPr="001F366D">
              <w:rPr>
                <w:rFonts w:ascii="Times New Roman" w:hAnsi="Times New Roman"/>
                <w:iCs/>
              </w:rPr>
              <w:t xml:space="preserve"> Оплата 100% от общей стоимости оборудования выплачивается в течение </w:t>
            </w:r>
            <w:r w:rsidR="006F16C0" w:rsidRPr="001F366D">
              <w:rPr>
                <w:rFonts w:ascii="Times New Roman" w:hAnsi="Times New Roman"/>
              </w:rPr>
              <w:t>1</w:t>
            </w:r>
            <w:r w:rsidR="002D7B91">
              <w:rPr>
                <w:rFonts w:ascii="Times New Roman" w:hAnsi="Times New Roman"/>
              </w:rPr>
              <w:t>0</w:t>
            </w:r>
            <w:r w:rsidR="006F16C0" w:rsidRPr="001F366D">
              <w:rPr>
                <w:rFonts w:ascii="Times New Roman" w:hAnsi="Times New Roman"/>
              </w:rPr>
              <w:t xml:space="preserve"> (</w:t>
            </w:r>
            <w:r w:rsidR="002D7B91">
              <w:rPr>
                <w:rFonts w:ascii="Times New Roman" w:hAnsi="Times New Roman"/>
              </w:rPr>
              <w:t>десяти</w:t>
            </w:r>
            <w:r w:rsidR="008E6615" w:rsidRPr="001F366D">
              <w:rPr>
                <w:rFonts w:ascii="Times New Roman" w:hAnsi="Times New Roman"/>
              </w:rPr>
              <w:t xml:space="preserve">) </w:t>
            </w:r>
            <w:r w:rsidR="008E6615" w:rsidRPr="001F366D">
              <w:rPr>
                <w:rFonts w:ascii="Times New Roman" w:hAnsi="Times New Roman"/>
                <w:iCs/>
              </w:rPr>
              <w:t>банковских</w:t>
            </w:r>
            <w:r w:rsidRPr="001F366D">
              <w:rPr>
                <w:rFonts w:ascii="Times New Roman" w:hAnsi="Times New Roman"/>
                <w:iCs/>
              </w:rPr>
              <w:t xml:space="preserve"> дней со дня получения электронно</w:t>
            </w:r>
            <w:r w:rsidR="002D7414" w:rsidRPr="001F366D">
              <w:rPr>
                <w:rFonts w:ascii="Times New Roman" w:hAnsi="Times New Roman"/>
                <w:iCs/>
              </w:rPr>
              <w:t>й</w:t>
            </w:r>
            <w:r w:rsidRPr="001F366D">
              <w:rPr>
                <w:rFonts w:ascii="Times New Roman" w:hAnsi="Times New Roman"/>
                <w:iCs/>
              </w:rPr>
              <w:t xml:space="preserve"> счет</w:t>
            </w:r>
            <w:r w:rsidR="00B217C0" w:rsidRPr="001F366D">
              <w:rPr>
                <w:rFonts w:ascii="Times New Roman" w:hAnsi="Times New Roman"/>
                <w:iCs/>
              </w:rPr>
              <w:t>-</w:t>
            </w:r>
            <w:r w:rsidRPr="001F366D">
              <w:rPr>
                <w:rFonts w:ascii="Times New Roman" w:hAnsi="Times New Roman"/>
                <w:iCs/>
              </w:rPr>
              <w:t xml:space="preserve"> фактуры, выставленно</w:t>
            </w:r>
            <w:r w:rsidR="001F366D">
              <w:rPr>
                <w:rFonts w:ascii="Times New Roman" w:hAnsi="Times New Roman"/>
                <w:iCs/>
              </w:rPr>
              <w:t>й</w:t>
            </w:r>
            <w:r w:rsidRPr="001F366D">
              <w:rPr>
                <w:rFonts w:ascii="Times New Roman" w:hAnsi="Times New Roman"/>
                <w:iCs/>
              </w:rPr>
              <w:t xml:space="preserve"> после подписания сторонами и датой Акта приема-передачи </w:t>
            </w:r>
            <w:r w:rsidR="001F366D">
              <w:rPr>
                <w:rFonts w:ascii="Times New Roman" w:hAnsi="Times New Roman"/>
                <w:iCs/>
              </w:rPr>
              <w:t>о</w:t>
            </w:r>
            <w:r w:rsidRPr="001F366D">
              <w:rPr>
                <w:rFonts w:ascii="Times New Roman" w:hAnsi="Times New Roman"/>
                <w:iCs/>
              </w:rPr>
              <w:t>борудования, пуско-наладочных работ, настройки.</w:t>
            </w:r>
          </w:p>
          <w:p w14:paraId="59F6A636" w14:textId="2416E9AE" w:rsidR="00E32033" w:rsidRPr="001F366D" w:rsidRDefault="00E32033" w:rsidP="005F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B0C1B" w:rsidRPr="001F366D" w14:paraId="285E2FF9" w14:textId="77777777" w:rsidTr="003B0C1B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2553" w14:textId="3D8B8E14" w:rsidR="003B0C1B" w:rsidRPr="001F366D" w:rsidRDefault="003B0C1B" w:rsidP="003B0C1B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B1A1" w14:textId="77777777" w:rsidR="003B0C1B" w:rsidRPr="001F366D" w:rsidRDefault="003B0C1B" w:rsidP="003B0C1B">
            <w:pPr>
              <w:pStyle w:val="af3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</w:rPr>
              <w:t>Валюта конкурсной заявки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D3E7" w14:textId="71B96F95" w:rsidR="00E32033" w:rsidRPr="001F366D" w:rsidRDefault="00C75F31" w:rsidP="00E32033">
            <w:pPr>
              <w:spacing w:after="0" w:line="240" w:lineRule="auto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>В национальной валюте К</w:t>
            </w:r>
            <w:r w:rsidR="001F366D">
              <w:rPr>
                <w:rFonts w:ascii="Times New Roman" w:hAnsi="Times New Roman"/>
              </w:rPr>
              <w:t xml:space="preserve">ыргызской </w:t>
            </w:r>
            <w:r w:rsidRPr="001F366D">
              <w:rPr>
                <w:rFonts w:ascii="Times New Roman" w:hAnsi="Times New Roman"/>
              </w:rPr>
              <w:t>Р</w:t>
            </w:r>
            <w:r w:rsidR="001F366D">
              <w:rPr>
                <w:rFonts w:ascii="Times New Roman" w:hAnsi="Times New Roman"/>
              </w:rPr>
              <w:t>еспублики</w:t>
            </w:r>
            <w:r w:rsidRPr="001F366D">
              <w:rPr>
                <w:rFonts w:ascii="Times New Roman" w:hAnsi="Times New Roman"/>
              </w:rPr>
              <w:t xml:space="preserve"> -</w:t>
            </w:r>
            <w:r w:rsidR="00AA194D">
              <w:rPr>
                <w:rFonts w:ascii="Times New Roman" w:hAnsi="Times New Roman"/>
              </w:rPr>
              <w:t xml:space="preserve"> </w:t>
            </w:r>
            <w:r w:rsidRPr="001F366D">
              <w:rPr>
                <w:rFonts w:ascii="Times New Roman" w:hAnsi="Times New Roman"/>
              </w:rPr>
              <w:t>сом</w:t>
            </w:r>
            <w:r w:rsidR="00E32033" w:rsidRPr="001F366D">
              <w:rPr>
                <w:rFonts w:ascii="Times New Roman" w:hAnsi="Times New Roman"/>
              </w:rPr>
              <w:t xml:space="preserve">.  </w:t>
            </w:r>
          </w:p>
          <w:p w14:paraId="5908241C" w14:textId="1E0F74C1" w:rsidR="003B0C1B" w:rsidRPr="001F366D" w:rsidRDefault="003B0C1B" w:rsidP="005E172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32033" w:rsidRPr="001F366D" w14:paraId="26149B46" w14:textId="77777777" w:rsidTr="00E32033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2937" w14:textId="16FB2A47" w:rsidR="00E32033" w:rsidRPr="001F366D" w:rsidRDefault="00E32033" w:rsidP="00E32033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00F1" w14:textId="006F0DD9" w:rsidR="00E32033" w:rsidRPr="001F366D" w:rsidRDefault="00E32033" w:rsidP="00E32033">
            <w:pPr>
              <w:pStyle w:val="af3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Цена конкурсно</w:t>
            </w:r>
            <w:r w:rsidR="001F366D">
              <w:rPr>
                <w:rFonts w:ascii="Times New Roman" w:hAnsi="Times New Roman"/>
                <w:color w:val="000000"/>
              </w:rPr>
              <w:t>го предложения</w:t>
            </w:r>
            <w:r w:rsidRPr="001F366D">
              <w:rPr>
                <w:rFonts w:ascii="Times New Roman" w:hAnsi="Times New Roman"/>
                <w:color w:val="000000"/>
              </w:rPr>
              <w:t xml:space="preserve"> (коммерческое предложение)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8DFB" w14:textId="77777777" w:rsidR="00E32033" w:rsidRPr="001F366D" w:rsidRDefault="00E32033" w:rsidP="00E3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 xml:space="preserve"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Республики, а также расходы, связанные с доставкой, и иные расходы по выполнению договорных обязательств. </w:t>
            </w:r>
          </w:p>
          <w:p w14:paraId="04D97971" w14:textId="1539029B" w:rsidR="00E32033" w:rsidRPr="001F366D" w:rsidRDefault="00E32033" w:rsidP="00E32033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F2C03" w:rsidRPr="001F366D" w14:paraId="4B8414B4" w14:textId="77777777" w:rsidTr="00E32033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978B" w14:textId="2AF179D0" w:rsidR="003F2C03" w:rsidRPr="001F366D" w:rsidRDefault="0063125D" w:rsidP="00E32033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94A6" w14:textId="5986D3B5" w:rsidR="003F2C03" w:rsidRPr="001F366D" w:rsidRDefault="003F2C03" w:rsidP="00E32033">
            <w:pPr>
              <w:pStyle w:val="af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Гарантийный срок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8689" w14:textId="083CF7F0" w:rsidR="003F2C03" w:rsidRPr="001F366D" w:rsidRDefault="003F2C03" w:rsidP="00E3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гарантийный срок на оборудование и его обслуживани</w:t>
            </w:r>
            <w:r w:rsidR="006D4B24">
              <w:rPr>
                <w:rFonts w:ascii="Times New Roman" w:hAnsi="Times New Roman"/>
              </w:rPr>
              <w:t>я</w:t>
            </w:r>
          </w:p>
        </w:tc>
      </w:tr>
      <w:tr w:rsidR="00E32033" w:rsidRPr="001F366D" w14:paraId="27E8453C" w14:textId="77777777" w:rsidTr="003B0C1B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A13F" w14:textId="448EF814" w:rsidR="00E32033" w:rsidRPr="001F366D" w:rsidRDefault="0063125D" w:rsidP="00E32033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5B4" w14:textId="5AD50E18" w:rsidR="00E32033" w:rsidRPr="001F366D" w:rsidRDefault="00E32033" w:rsidP="00E32033">
            <w:pPr>
              <w:pStyle w:val="a4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rPr>
                <w:sz w:val="22"/>
                <w:szCs w:val="22"/>
              </w:rPr>
            </w:pPr>
            <w:r w:rsidRPr="001F366D">
              <w:rPr>
                <w:b/>
                <w:sz w:val="22"/>
                <w:szCs w:val="22"/>
              </w:rPr>
              <w:t>Для юридических лиц:</w:t>
            </w:r>
            <w:r w:rsidRPr="001F366D">
              <w:rPr>
                <w:sz w:val="22"/>
                <w:szCs w:val="22"/>
              </w:rPr>
              <w:t xml:space="preserve"> Предоставить сканированн</w:t>
            </w:r>
            <w:r w:rsidR="006206E9" w:rsidRPr="001F366D">
              <w:rPr>
                <w:sz w:val="22"/>
                <w:szCs w:val="22"/>
              </w:rPr>
              <w:t>ые</w:t>
            </w:r>
            <w:r w:rsidRPr="001F366D">
              <w:rPr>
                <w:sz w:val="22"/>
                <w:szCs w:val="22"/>
              </w:rPr>
              <w:t xml:space="preserve"> копи</w:t>
            </w:r>
            <w:r w:rsidR="006206E9" w:rsidRPr="001F366D">
              <w:rPr>
                <w:sz w:val="22"/>
                <w:szCs w:val="22"/>
              </w:rPr>
              <w:t>и</w:t>
            </w:r>
            <w:r w:rsidRPr="001F366D">
              <w:rPr>
                <w:sz w:val="22"/>
                <w:szCs w:val="22"/>
              </w:rPr>
              <w:t xml:space="preserve"> оригинал</w:t>
            </w:r>
            <w:r w:rsidR="006206E9" w:rsidRPr="001F366D">
              <w:rPr>
                <w:sz w:val="22"/>
                <w:szCs w:val="22"/>
              </w:rPr>
              <w:t>ов</w:t>
            </w:r>
            <w:r w:rsidRPr="001F366D">
              <w:rPr>
                <w:sz w:val="22"/>
                <w:szCs w:val="22"/>
              </w:rPr>
              <w:t>:</w:t>
            </w:r>
          </w:p>
          <w:p w14:paraId="2F19AB9C" w14:textId="77777777" w:rsidR="00E32033" w:rsidRPr="001F366D" w:rsidRDefault="00E32033" w:rsidP="00E32033">
            <w:pPr>
              <w:pStyle w:val="a4"/>
              <w:tabs>
                <w:tab w:val="left" w:pos="121"/>
              </w:tabs>
              <w:ind w:left="-21"/>
              <w:rPr>
                <w:sz w:val="22"/>
                <w:szCs w:val="22"/>
              </w:rPr>
            </w:pPr>
            <w:r w:rsidRPr="001F366D">
              <w:rPr>
                <w:b/>
                <w:sz w:val="22"/>
                <w:szCs w:val="22"/>
              </w:rPr>
              <w:t>-</w:t>
            </w:r>
            <w:r w:rsidRPr="001F366D">
              <w:rPr>
                <w:sz w:val="22"/>
                <w:szCs w:val="22"/>
              </w:rPr>
              <w:t xml:space="preserve"> Свидетельство о регистрации/ перерегистрации;</w:t>
            </w:r>
          </w:p>
          <w:p w14:paraId="06D944D6" w14:textId="77777777" w:rsidR="00E32033" w:rsidRPr="001F366D" w:rsidRDefault="00E32033" w:rsidP="00E32033">
            <w:pPr>
              <w:pStyle w:val="a4"/>
              <w:tabs>
                <w:tab w:val="left" w:pos="121"/>
              </w:tabs>
              <w:ind w:left="-21"/>
              <w:rPr>
                <w:sz w:val="22"/>
                <w:szCs w:val="22"/>
              </w:rPr>
            </w:pPr>
            <w:r w:rsidRPr="001F366D">
              <w:rPr>
                <w:b/>
                <w:sz w:val="22"/>
                <w:szCs w:val="22"/>
              </w:rPr>
              <w:lastRenderedPageBreak/>
              <w:t>-</w:t>
            </w:r>
            <w:r w:rsidRPr="001F366D">
              <w:rPr>
                <w:sz w:val="22"/>
                <w:szCs w:val="22"/>
              </w:rPr>
              <w:t xml:space="preserve"> Устав;</w:t>
            </w:r>
          </w:p>
          <w:p w14:paraId="58326BF4" w14:textId="64B50769" w:rsidR="00E32033" w:rsidRPr="001F366D" w:rsidRDefault="00E32033" w:rsidP="00E32033">
            <w:pPr>
              <w:pStyle w:val="a4"/>
              <w:tabs>
                <w:tab w:val="left" w:pos="121"/>
              </w:tabs>
              <w:ind w:left="-21"/>
              <w:rPr>
                <w:sz w:val="22"/>
                <w:szCs w:val="22"/>
              </w:rPr>
            </w:pPr>
            <w:r w:rsidRPr="001F366D">
              <w:rPr>
                <w:b/>
                <w:sz w:val="22"/>
                <w:szCs w:val="22"/>
              </w:rPr>
              <w:t>-</w:t>
            </w:r>
            <w:r w:rsidRPr="001F366D">
              <w:rPr>
                <w:sz w:val="22"/>
                <w:szCs w:val="22"/>
              </w:rPr>
              <w:t xml:space="preserve"> Приказа/решение об избрании/назначении исполнительного органа юр</w:t>
            </w:r>
            <w:r w:rsidR="006F39AD" w:rsidRPr="001F366D">
              <w:rPr>
                <w:sz w:val="22"/>
                <w:szCs w:val="22"/>
              </w:rPr>
              <w:t xml:space="preserve">идического </w:t>
            </w:r>
            <w:r w:rsidRPr="001F366D">
              <w:rPr>
                <w:sz w:val="22"/>
                <w:szCs w:val="22"/>
              </w:rPr>
              <w:t>лица (1-го лица)</w:t>
            </w:r>
          </w:p>
          <w:p w14:paraId="216461E9" w14:textId="4B3C94E5" w:rsidR="00E32033" w:rsidRPr="001F366D" w:rsidRDefault="00E32033" w:rsidP="00E32033">
            <w:pPr>
              <w:pStyle w:val="a4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rPr>
                <w:sz w:val="22"/>
                <w:szCs w:val="22"/>
              </w:rPr>
            </w:pPr>
            <w:r w:rsidRPr="001F366D">
              <w:rPr>
                <w:b/>
                <w:sz w:val="22"/>
                <w:szCs w:val="22"/>
              </w:rPr>
              <w:t>Для Индивидуальных предпринимателей:</w:t>
            </w:r>
            <w:r w:rsidRPr="001F366D">
              <w:rPr>
                <w:sz w:val="22"/>
                <w:szCs w:val="22"/>
              </w:rPr>
              <w:t xml:space="preserve"> предоставить </w:t>
            </w:r>
            <w:r w:rsidR="006206E9" w:rsidRPr="001F366D">
              <w:rPr>
                <w:sz w:val="22"/>
                <w:szCs w:val="22"/>
              </w:rPr>
              <w:t>сканированные копии оригиналов</w:t>
            </w:r>
            <w:r w:rsidRPr="001F366D">
              <w:rPr>
                <w:sz w:val="22"/>
                <w:szCs w:val="22"/>
              </w:rPr>
              <w:t>:</w:t>
            </w:r>
          </w:p>
          <w:p w14:paraId="230CDB33" w14:textId="77777777" w:rsidR="00E32033" w:rsidRPr="001F366D" w:rsidRDefault="00E32033" w:rsidP="00E32033">
            <w:pPr>
              <w:pStyle w:val="a4"/>
              <w:tabs>
                <w:tab w:val="left" w:pos="121"/>
              </w:tabs>
              <w:ind w:left="-21"/>
              <w:rPr>
                <w:sz w:val="22"/>
                <w:szCs w:val="22"/>
              </w:rPr>
            </w:pPr>
            <w:r w:rsidRPr="001F366D">
              <w:rPr>
                <w:b/>
                <w:sz w:val="22"/>
                <w:szCs w:val="22"/>
              </w:rPr>
              <w:t>-</w:t>
            </w:r>
            <w:r w:rsidRPr="001F366D">
              <w:rPr>
                <w:sz w:val="22"/>
                <w:szCs w:val="22"/>
              </w:rPr>
              <w:t xml:space="preserve"> Свидетельства о регистрации в качестве индивидуального предпринимателя;</w:t>
            </w:r>
          </w:p>
          <w:p w14:paraId="2A57DF68" w14:textId="67420EE4" w:rsidR="00E32033" w:rsidRPr="001F366D" w:rsidRDefault="00E32033" w:rsidP="0099694C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b/>
              </w:rPr>
              <w:t>-</w:t>
            </w:r>
            <w:r w:rsidRPr="001F366D">
              <w:rPr>
                <w:rFonts w:ascii="Times New Roman" w:hAnsi="Times New Roman"/>
              </w:rPr>
              <w:t xml:space="preserve"> действующего патента (при этом, вид деятельности должен совпадать с предме</w:t>
            </w:r>
            <w:r w:rsidR="002F2D97" w:rsidRPr="001F366D">
              <w:rPr>
                <w:rFonts w:ascii="Times New Roman" w:hAnsi="Times New Roman"/>
              </w:rPr>
              <w:t>том закупки и охватывать минимум</w:t>
            </w:r>
            <w:r w:rsidRPr="001F366D">
              <w:rPr>
                <w:rFonts w:ascii="Times New Roman" w:hAnsi="Times New Roman"/>
              </w:rPr>
              <w:t xml:space="preserve"> период</w:t>
            </w:r>
            <w:r w:rsidR="002F2D97" w:rsidRPr="001F366D">
              <w:rPr>
                <w:rFonts w:ascii="Times New Roman" w:hAnsi="Times New Roman"/>
              </w:rPr>
              <w:t>а</w:t>
            </w:r>
            <w:r w:rsidRPr="001F366D">
              <w:rPr>
                <w:rFonts w:ascii="Times New Roman" w:hAnsi="Times New Roman"/>
              </w:rPr>
              <w:t xml:space="preserve"> до полной поставки товара и передачи по акту).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5374" w14:textId="752D1C13" w:rsidR="00E32033" w:rsidRPr="001F366D" w:rsidRDefault="00E32033" w:rsidP="006206E9">
            <w:pPr>
              <w:pStyle w:val="af3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lastRenderedPageBreak/>
              <w:t xml:space="preserve">Приложить </w:t>
            </w:r>
            <w:r w:rsidR="0099694C" w:rsidRPr="001F366D">
              <w:rPr>
                <w:rFonts w:ascii="Times New Roman" w:hAnsi="Times New Roman"/>
              </w:rPr>
              <w:t>сканированн</w:t>
            </w:r>
            <w:r w:rsidR="006206E9" w:rsidRPr="001F366D">
              <w:rPr>
                <w:rFonts w:ascii="Times New Roman" w:hAnsi="Times New Roman"/>
              </w:rPr>
              <w:t>ые</w:t>
            </w:r>
            <w:r w:rsidR="0099694C" w:rsidRPr="001F366D">
              <w:rPr>
                <w:rFonts w:ascii="Times New Roman" w:hAnsi="Times New Roman"/>
              </w:rPr>
              <w:t xml:space="preserve"> копи</w:t>
            </w:r>
            <w:r w:rsidR="006206E9" w:rsidRPr="001F366D">
              <w:rPr>
                <w:rFonts w:ascii="Times New Roman" w:hAnsi="Times New Roman"/>
              </w:rPr>
              <w:t>и</w:t>
            </w:r>
            <w:r w:rsidR="0099694C" w:rsidRPr="001F366D">
              <w:rPr>
                <w:rFonts w:ascii="Times New Roman" w:hAnsi="Times New Roman"/>
              </w:rPr>
              <w:t xml:space="preserve"> оригинала</w:t>
            </w:r>
            <w:r w:rsidRPr="001F366D">
              <w:rPr>
                <w:rFonts w:ascii="Times New Roman" w:hAnsi="Times New Roman"/>
              </w:rPr>
              <w:t xml:space="preserve">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E32033" w:rsidRPr="001F366D" w14:paraId="3363DD81" w14:textId="77777777" w:rsidTr="003B0C1B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E6BA" w14:textId="7A899240" w:rsidR="00E32033" w:rsidRPr="001F366D" w:rsidRDefault="0063125D" w:rsidP="00E32033">
            <w:pPr>
              <w:pStyle w:val="af3"/>
              <w:ind w:right="-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45EA" w14:textId="6EEE15B6" w:rsidR="00E32033" w:rsidRPr="001F366D" w:rsidRDefault="00E32033" w:rsidP="00E32033">
            <w:pPr>
              <w:pStyle w:val="af3"/>
              <w:jc w:val="both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>Срок действия конкурсно</w:t>
            </w:r>
            <w:r w:rsidR="001F366D">
              <w:rPr>
                <w:rFonts w:ascii="Times New Roman" w:hAnsi="Times New Roman"/>
              </w:rPr>
              <w:t>го предложения</w:t>
            </w:r>
            <w:r w:rsidRPr="001F366D">
              <w:rPr>
                <w:rFonts w:ascii="Times New Roman" w:hAnsi="Times New Roman"/>
              </w:rPr>
              <w:t>, в календарных днях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DB67" w14:textId="51ED0C9F" w:rsidR="00E32033" w:rsidRPr="001F366D" w:rsidRDefault="00625C0B" w:rsidP="008E6615">
            <w:pPr>
              <w:pStyle w:val="af3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  <w:iCs/>
              </w:rPr>
              <w:t>30</w:t>
            </w:r>
            <w:r w:rsidR="00E32033" w:rsidRPr="001F366D">
              <w:rPr>
                <w:rFonts w:ascii="Times New Roman" w:hAnsi="Times New Roman"/>
                <w:iCs/>
              </w:rPr>
              <w:t xml:space="preserve"> </w:t>
            </w:r>
            <w:r w:rsidR="008E6615" w:rsidRPr="001F366D">
              <w:rPr>
                <w:rFonts w:ascii="Times New Roman" w:hAnsi="Times New Roman"/>
                <w:iCs/>
              </w:rPr>
              <w:t>(</w:t>
            </w:r>
            <w:r w:rsidRPr="001F366D">
              <w:rPr>
                <w:rFonts w:ascii="Times New Roman" w:hAnsi="Times New Roman"/>
                <w:iCs/>
              </w:rPr>
              <w:t>тридцать</w:t>
            </w:r>
            <w:r w:rsidR="008E6615" w:rsidRPr="001F366D">
              <w:rPr>
                <w:rFonts w:ascii="Times New Roman" w:hAnsi="Times New Roman"/>
                <w:iCs/>
              </w:rPr>
              <w:t xml:space="preserve">) </w:t>
            </w:r>
            <w:r w:rsidR="00E32033" w:rsidRPr="001F366D">
              <w:rPr>
                <w:rFonts w:ascii="Times New Roman" w:hAnsi="Times New Roman"/>
                <w:iCs/>
              </w:rPr>
              <w:t xml:space="preserve">календарных дней с даты </w:t>
            </w:r>
            <w:r w:rsidR="001F366D">
              <w:rPr>
                <w:rFonts w:ascii="Times New Roman" w:hAnsi="Times New Roman"/>
                <w:iCs/>
              </w:rPr>
              <w:t>рассмотрения коммерческих предложений</w:t>
            </w:r>
          </w:p>
        </w:tc>
      </w:tr>
      <w:tr w:rsidR="00E32033" w:rsidRPr="001F366D" w14:paraId="54A64BC7" w14:textId="77777777" w:rsidTr="00E32033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ED8E" w14:textId="02FD8022" w:rsidR="00E32033" w:rsidRPr="001F366D" w:rsidRDefault="00E32033" w:rsidP="00E32033">
            <w:pPr>
              <w:pStyle w:val="af3"/>
              <w:ind w:right="-113"/>
              <w:jc w:val="center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1</w:t>
            </w:r>
            <w:r w:rsidR="006312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5180" w14:textId="31896D6B" w:rsidR="00E32033" w:rsidRPr="001F366D" w:rsidRDefault="00E32033" w:rsidP="00E32033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Техническое состояние закупаемого оборудования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69171" w14:textId="00376D7A" w:rsidR="00E32033" w:rsidRPr="001F366D" w:rsidRDefault="00E32033" w:rsidP="00E32033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Оборудование должно быть новым, т.е. не эксплуатируемым ранее и не восстановленным</w:t>
            </w:r>
          </w:p>
        </w:tc>
      </w:tr>
      <w:tr w:rsidR="00E32033" w:rsidRPr="001F366D" w14:paraId="5CF113A6" w14:textId="77777777" w:rsidTr="003B0C1B">
        <w:trPr>
          <w:trHeight w:val="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FDA6" w14:textId="160F6D07" w:rsidR="00E32033" w:rsidRPr="001F366D" w:rsidRDefault="00E32033" w:rsidP="00E32033">
            <w:pPr>
              <w:pStyle w:val="af3"/>
              <w:ind w:right="-113"/>
              <w:jc w:val="center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1</w:t>
            </w:r>
            <w:r w:rsidR="006312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87A" w14:textId="349B7C09" w:rsidR="00E32033" w:rsidRPr="001F366D" w:rsidRDefault="00E32033" w:rsidP="00E32033">
            <w:pPr>
              <w:pStyle w:val="af3"/>
              <w:rPr>
                <w:rFonts w:ascii="Times New Roman" w:hAnsi="Times New Roman"/>
                <w:b/>
                <w:color w:val="000000"/>
              </w:rPr>
            </w:pPr>
            <w:r w:rsidRPr="001F366D">
              <w:rPr>
                <w:rFonts w:ascii="Times New Roman" w:hAnsi="Times New Roman"/>
              </w:rPr>
              <w:t>Сопутствующие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DEB" w14:textId="32D21570" w:rsidR="00E32033" w:rsidRPr="001F366D" w:rsidRDefault="00E32033" w:rsidP="00E32033">
            <w:pPr>
              <w:pStyle w:val="af3"/>
              <w:jc w:val="both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 xml:space="preserve">Доставка и упаковка оборудования должна быть в достаточной мере защищена от порчи (повреждения) при их перевозке до </w:t>
            </w:r>
            <w:r w:rsidR="000C532A">
              <w:rPr>
                <w:rFonts w:ascii="Times New Roman" w:hAnsi="Times New Roman"/>
              </w:rPr>
              <w:t>офиса</w:t>
            </w:r>
            <w:r w:rsidRPr="001F366D">
              <w:rPr>
                <w:rFonts w:ascii="Times New Roman" w:hAnsi="Times New Roman"/>
              </w:rPr>
              <w:t xml:space="preserve"> Покупателя. При этом доставка </w:t>
            </w:r>
            <w:r w:rsidR="000C532A">
              <w:rPr>
                <w:rFonts w:ascii="Times New Roman" w:hAnsi="Times New Roman"/>
              </w:rPr>
              <w:t>оборудования</w:t>
            </w:r>
            <w:r w:rsidRPr="001F366D">
              <w:rPr>
                <w:rFonts w:ascii="Times New Roman" w:hAnsi="Times New Roman"/>
              </w:rPr>
              <w:t xml:space="preserve"> производится за счет собственных сил и средств Поставщика</w:t>
            </w:r>
            <w:r w:rsidR="003912EB">
              <w:rPr>
                <w:rFonts w:ascii="Times New Roman" w:hAnsi="Times New Roman"/>
              </w:rPr>
              <w:t>, а также подключение и настройка оборудования.</w:t>
            </w:r>
          </w:p>
        </w:tc>
      </w:tr>
      <w:tr w:rsidR="00AA194D" w:rsidRPr="00AA194D" w14:paraId="76E0B936" w14:textId="77777777" w:rsidTr="00AA194D">
        <w:trPr>
          <w:trHeight w:val="285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8817" w14:textId="45ACFE65" w:rsidR="00E32033" w:rsidRPr="00AA194D" w:rsidRDefault="00E32033" w:rsidP="00E32033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AA194D">
              <w:rPr>
                <w:rFonts w:ascii="Times New Roman" w:hAnsi="Times New Roman"/>
                <w:b/>
              </w:rPr>
              <w:t xml:space="preserve">Квалификационные требования: </w:t>
            </w:r>
          </w:p>
        </w:tc>
      </w:tr>
      <w:tr w:rsidR="0005333C" w:rsidRPr="001F366D" w14:paraId="48BC1D76" w14:textId="77777777" w:rsidTr="00611823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4B2C" w14:textId="0460CCA1" w:rsidR="0005333C" w:rsidRPr="001F366D" w:rsidRDefault="0005333C" w:rsidP="00AA194D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  <w:color w:val="000000"/>
              </w:rPr>
              <w:t>1</w:t>
            </w:r>
            <w:r w:rsidR="006312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42B8" w14:textId="546DBE77" w:rsidR="0005333C" w:rsidRPr="001F366D" w:rsidRDefault="0005333C" w:rsidP="0005333C">
            <w:pPr>
              <w:pStyle w:val="af3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</w:rPr>
              <w:t>Опыт поставки и предоставления аналогичн</w:t>
            </w:r>
            <w:r w:rsidR="000C532A">
              <w:rPr>
                <w:rFonts w:ascii="Times New Roman" w:hAnsi="Times New Roman"/>
              </w:rPr>
              <w:t>ого</w:t>
            </w:r>
            <w:r w:rsidRPr="001F366D">
              <w:rPr>
                <w:rFonts w:ascii="Times New Roman" w:hAnsi="Times New Roman"/>
              </w:rPr>
              <w:t xml:space="preserve"> </w:t>
            </w:r>
            <w:r w:rsidR="000C532A">
              <w:rPr>
                <w:rFonts w:ascii="Times New Roman" w:hAnsi="Times New Roman"/>
              </w:rPr>
              <w:t>оборудования</w:t>
            </w:r>
            <w:r w:rsidRPr="001F366D">
              <w:rPr>
                <w:rFonts w:ascii="Times New Roman" w:hAnsi="Times New Roman"/>
              </w:rPr>
              <w:t xml:space="preserve"> за последние 2 (</w:t>
            </w:r>
            <w:r w:rsidR="00A23A55" w:rsidRPr="001F366D">
              <w:rPr>
                <w:rFonts w:ascii="Times New Roman" w:hAnsi="Times New Roman"/>
              </w:rPr>
              <w:t>два) года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0288" w14:textId="694286A5" w:rsidR="0005333C" w:rsidRPr="001F366D" w:rsidRDefault="0005333C" w:rsidP="0005333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F366D">
              <w:rPr>
                <w:rFonts w:ascii="Times New Roman" w:hAnsi="Times New Roman"/>
              </w:rPr>
              <w:t>Наличие опыта поставки аналогичного оборудования за последние 2 (два) года</w:t>
            </w:r>
            <w:r w:rsidR="006D4B24">
              <w:rPr>
                <w:rFonts w:ascii="Times New Roman" w:hAnsi="Times New Roman"/>
              </w:rPr>
              <w:t xml:space="preserve"> с указанием суммы поставки</w:t>
            </w:r>
            <w:r w:rsidRPr="001F366D">
              <w:rPr>
                <w:rFonts w:ascii="Times New Roman" w:hAnsi="Times New Roman"/>
                <w:color w:val="000000"/>
              </w:rPr>
              <w:t>.</w:t>
            </w:r>
          </w:p>
          <w:p w14:paraId="5EB1093C" w14:textId="053983F9" w:rsidR="0005333C" w:rsidRPr="001F366D" w:rsidRDefault="0005333C" w:rsidP="006206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  <w:i/>
                <w:u w:val="single"/>
              </w:rPr>
              <w:t xml:space="preserve">Подтвердить соответствующими документами: </w:t>
            </w:r>
            <w:r w:rsidRPr="001F366D">
              <w:rPr>
                <w:rFonts w:ascii="Times New Roman" w:hAnsi="Times New Roman"/>
              </w:rPr>
              <w:t xml:space="preserve">Приложить </w:t>
            </w:r>
            <w:r w:rsidR="0099694C" w:rsidRPr="001F366D">
              <w:rPr>
                <w:rFonts w:ascii="Times New Roman" w:hAnsi="Times New Roman"/>
              </w:rPr>
              <w:t>сканированн</w:t>
            </w:r>
            <w:r w:rsidR="006206E9" w:rsidRPr="001F366D">
              <w:rPr>
                <w:rFonts w:ascii="Times New Roman" w:hAnsi="Times New Roman"/>
              </w:rPr>
              <w:t>ые</w:t>
            </w:r>
            <w:r w:rsidR="0099694C" w:rsidRPr="001F366D">
              <w:rPr>
                <w:rFonts w:ascii="Times New Roman" w:hAnsi="Times New Roman"/>
              </w:rPr>
              <w:t xml:space="preserve"> копи</w:t>
            </w:r>
            <w:r w:rsidR="006206E9" w:rsidRPr="001F366D">
              <w:rPr>
                <w:rFonts w:ascii="Times New Roman" w:hAnsi="Times New Roman"/>
              </w:rPr>
              <w:t>и</w:t>
            </w:r>
            <w:r w:rsidR="0099694C" w:rsidRPr="001F366D">
              <w:rPr>
                <w:rFonts w:ascii="Times New Roman" w:hAnsi="Times New Roman"/>
              </w:rPr>
              <w:t xml:space="preserve"> оригинал</w:t>
            </w:r>
            <w:r w:rsidR="006206E9" w:rsidRPr="001F366D">
              <w:rPr>
                <w:rFonts w:ascii="Times New Roman" w:hAnsi="Times New Roman"/>
              </w:rPr>
              <w:t>ов</w:t>
            </w:r>
            <w:r w:rsidR="0099694C" w:rsidRPr="001F366D">
              <w:rPr>
                <w:rFonts w:ascii="Times New Roman" w:hAnsi="Times New Roman"/>
              </w:rPr>
              <w:t xml:space="preserve"> </w:t>
            </w:r>
            <w:r w:rsidR="006206E9" w:rsidRPr="001F366D">
              <w:rPr>
                <w:rFonts w:ascii="Times New Roman" w:hAnsi="Times New Roman"/>
              </w:rPr>
              <w:t>(</w:t>
            </w:r>
            <w:r w:rsidR="0099694C" w:rsidRPr="001F366D">
              <w:rPr>
                <w:rFonts w:ascii="Times New Roman" w:hAnsi="Times New Roman"/>
              </w:rPr>
              <w:t>и/или</w:t>
            </w:r>
            <w:r w:rsidR="006206E9" w:rsidRPr="001F366D">
              <w:rPr>
                <w:rFonts w:ascii="Times New Roman" w:hAnsi="Times New Roman"/>
              </w:rPr>
              <w:t>)</w:t>
            </w:r>
            <w:r w:rsidRPr="001F366D">
              <w:rPr>
                <w:rFonts w:ascii="Times New Roman" w:hAnsi="Times New Roman"/>
              </w:rPr>
              <w:t xml:space="preserve"> контрактов, акт</w:t>
            </w:r>
            <w:r w:rsidR="00142B0D" w:rsidRPr="001F366D">
              <w:rPr>
                <w:rFonts w:ascii="Times New Roman" w:hAnsi="Times New Roman"/>
              </w:rPr>
              <w:t>ов</w:t>
            </w:r>
            <w:r w:rsidRPr="001F366D">
              <w:rPr>
                <w:rFonts w:ascii="Times New Roman" w:hAnsi="Times New Roman"/>
              </w:rPr>
              <w:t xml:space="preserve"> приема-передачи, счет</w:t>
            </w:r>
            <w:r w:rsidR="00142B0D" w:rsidRPr="001F366D">
              <w:rPr>
                <w:rFonts w:ascii="Times New Roman" w:hAnsi="Times New Roman"/>
              </w:rPr>
              <w:t>ов</w:t>
            </w:r>
            <w:r w:rsidRPr="001F366D">
              <w:rPr>
                <w:rFonts w:ascii="Times New Roman" w:hAnsi="Times New Roman"/>
              </w:rPr>
              <w:t xml:space="preserve">-фактур или предоставить </w:t>
            </w:r>
            <w:r w:rsidR="0099694C" w:rsidRPr="001F366D">
              <w:rPr>
                <w:rFonts w:ascii="Times New Roman" w:hAnsi="Times New Roman"/>
              </w:rPr>
              <w:t>сканированную копию оригинала</w:t>
            </w:r>
            <w:r w:rsidR="00142B0D" w:rsidRPr="001F366D">
              <w:rPr>
                <w:rFonts w:ascii="Times New Roman" w:hAnsi="Times New Roman"/>
              </w:rPr>
              <w:t xml:space="preserve"> </w:t>
            </w:r>
            <w:r w:rsidRPr="001F366D">
              <w:rPr>
                <w:rFonts w:ascii="Times New Roman" w:hAnsi="Times New Roman"/>
              </w:rPr>
              <w:t>гарантийно</w:t>
            </w:r>
            <w:r w:rsidR="00142B0D" w:rsidRPr="001F366D">
              <w:rPr>
                <w:rFonts w:ascii="Times New Roman" w:hAnsi="Times New Roman"/>
              </w:rPr>
              <w:t>го</w:t>
            </w:r>
            <w:r w:rsidRPr="001F366D">
              <w:rPr>
                <w:rFonts w:ascii="Times New Roman" w:hAnsi="Times New Roman"/>
              </w:rPr>
              <w:t xml:space="preserve"> письм</w:t>
            </w:r>
            <w:r w:rsidR="00142B0D" w:rsidRPr="001F366D">
              <w:rPr>
                <w:rFonts w:ascii="Times New Roman" w:hAnsi="Times New Roman"/>
              </w:rPr>
              <w:t>а</w:t>
            </w:r>
            <w:r w:rsidRPr="001F366D">
              <w:rPr>
                <w:rFonts w:ascii="Times New Roman" w:hAnsi="Times New Roman"/>
              </w:rPr>
              <w:t>, подписанно</w:t>
            </w:r>
            <w:r w:rsidR="00142B0D" w:rsidRPr="001F366D">
              <w:rPr>
                <w:rFonts w:ascii="Times New Roman" w:hAnsi="Times New Roman"/>
              </w:rPr>
              <w:t>го</w:t>
            </w:r>
            <w:r w:rsidRPr="001F366D">
              <w:rPr>
                <w:rFonts w:ascii="Times New Roman" w:hAnsi="Times New Roman"/>
              </w:rPr>
              <w:t xml:space="preserve"> уполномоченным лицом и заверенно</w:t>
            </w:r>
            <w:r w:rsidR="00142B0D" w:rsidRPr="001F366D">
              <w:rPr>
                <w:rFonts w:ascii="Times New Roman" w:hAnsi="Times New Roman"/>
              </w:rPr>
              <w:t>го</w:t>
            </w:r>
            <w:r w:rsidRPr="001F366D">
              <w:rPr>
                <w:rFonts w:ascii="Times New Roman" w:hAnsi="Times New Roman"/>
              </w:rPr>
              <w:t xml:space="preserve"> печатью с указанием объемов поставок, контрагентов и даты поставок.</w:t>
            </w:r>
          </w:p>
        </w:tc>
      </w:tr>
    </w:tbl>
    <w:p w14:paraId="307A3646" w14:textId="585A9E08" w:rsidR="00E14B4A" w:rsidRPr="001F366D" w:rsidRDefault="00E14B4A">
      <w:pPr>
        <w:spacing w:after="0" w:line="240" w:lineRule="auto"/>
        <w:rPr>
          <w:rFonts w:ascii="Times New Roman" w:hAnsi="Times New Roman"/>
          <w:b/>
        </w:rPr>
      </w:pPr>
    </w:p>
    <w:p w14:paraId="276D7B4A" w14:textId="77777777" w:rsidR="00AF7647" w:rsidRPr="001F366D" w:rsidRDefault="00AF764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519" w:type="dxa"/>
        <w:tblInd w:w="-289" w:type="dxa"/>
        <w:tblLook w:val="04A0" w:firstRow="1" w:lastRow="0" w:firstColumn="1" w:lastColumn="0" w:noHBand="0" w:noVBand="1"/>
      </w:tblPr>
      <w:tblGrid>
        <w:gridCol w:w="599"/>
        <w:gridCol w:w="2446"/>
        <w:gridCol w:w="3396"/>
        <w:gridCol w:w="2600"/>
        <w:gridCol w:w="1470"/>
        <w:gridCol w:w="8"/>
      </w:tblGrid>
      <w:tr w:rsidR="004B30B2" w:rsidRPr="00AA194D" w14:paraId="6498C877" w14:textId="77777777" w:rsidTr="00AA194D">
        <w:trPr>
          <w:trHeight w:val="268"/>
        </w:trPr>
        <w:tc>
          <w:tcPr>
            <w:tcW w:w="105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E76B" w14:textId="73FABE56" w:rsidR="004B30B2" w:rsidRPr="00AA194D" w:rsidRDefault="004B30B2" w:rsidP="00AA1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194D">
              <w:rPr>
                <w:rFonts w:ascii="Times New Roman" w:hAnsi="Times New Roman"/>
                <w:b/>
              </w:rPr>
              <w:t>Существенные</w:t>
            </w:r>
            <w:r w:rsidR="0005333C" w:rsidRPr="00AA194D">
              <w:rPr>
                <w:rFonts w:ascii="Times New Roman" w:hAnsi="Times New Roman"/>
                <w:b/>
              </w:rPr>
              <w:t>/технические</w:t>
            </w:r>
            <w:r w:rsidRPr="00AA194D">
              <w:rPr>
                <w:rFonts w:ascii="Times New Roman" w:hAnsi="Times New Roman"/>
                <w:b/>
              </w:rPr>
              <w:t xml:space="preserve"> требования:</w:t>
            </w:r>
          </w:p>
        </w:tc>
      </w:tr>
      <w:tr w:rsidR="0005333C" w:rsidRPr="00AA194D" w14:paraId="7435308E" w14:textId="77777777" w:rsidTr="00AA194D">
        <w:trPr>
          <w:gridAfter w:val="1"/>
          <w:wAfter w:w="8" w:type="dxa"/>
          <w:trHeight w:val="46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7D06A" w14:textId="61AB7DFA" w:rsidR="0005333C" w:rsidRPr="00AA194D" w:rsidRDefault="0005333C" w:rsidP="00AA19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194D">
              <w:rPr>
                <w:rFonts w:ascii="Times New Roman" w:hAnsi="Times New Roman"/>
                <w:b/>
                <w:bCs/>
              </w:rPr>
              <w:t xml:space="preserve">Лот №  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33D5C" w14:textId="690493CB" w:rsidR="0005333C" w:rsidRPr="00AA194D" w:rsidRDefault="0005333C" w:rsidP="00AA19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194D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DDDF" w14:textId="2B7B8A59" w:rsidR="0005333C" w:rsidRPr="00AA194D" w:rsidRDefault="0005333C" w:rsidP="00AA19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194D">
              <w:rPr>
                <w:rFonts w:ascii="Times New Roman" w:hAnsi="Times New Roman"/>
                <w:b/>
                <w:bCs/>
              </w:rPr>
              <w:t xml:space="preserve">Подробное описание 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D799F" w14:textId="77777777" w:rsidR="0005333C" w:rsidRPr="00AA194D" w:rsidRDefault="0005333C" w:rsidP="00AA19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194D">
              <w:rPr>
                <w:rFonts w:ascii="Times New Roman" w:hAnsi="Times New Roman"/>
                <w:b/>
                <w:bCs/>
              </w:rPr>
              <w:t>Срок поставки, выполнения работ, оказания услуг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98C9" w14:textId="672FED4E" w:rsidR="0005333C" w:rsidRPr="00AA194D" w:rsidRDefault="0005333C" w:rsidP="00AA19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194D">
              <w:rPr>
                <w:rFonts w:ascii="Times New Roman" w:hAnsi="Times New Roman"/>
                <w:b/>
                <w:bCs/>
              </w:rPr>
              <w:t>Кол-во, комплект</w:t>
            </w:r>
          </w:p>
        </w:tc>
      </w:tr>
      <w:tr w:rsidR="0005333C" w:rsidRPr="00AA194D" w14:paraId="0FF23BDA" w14:textId="77777777" w:rsidTr="00AA194D">
        <w:trPr>
          <w:gridAfter w:val="1"/>
          <w:wAfter w:w="8" w:type="dxa"/>
          <w:trHeight w:val="14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BA1D" w14:textId="77777777" w:rsidR="0005333C" w:rsidRPr="00AA194D" w:rsidRDefault="0005333C" w:rsidP="00AA19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194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AE32" w14:textId="04DE1692" w:rsidR="0005333C" w:rsidRPr="00AA194D" w:rsidRDefault="00AA194D" w:rsidP="00AA194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</w:t>
            </w:r>
            <w:r w:rsidR="000C532A" w:rsidRPr="00AA194D">
              <w:rPr>
                <w:rFonts w:ascii="Times New Roman" w:hAnsi="Times New Roman"/>
                <w:b/>
                <w:bCs/>
              </w:rPr>
              <w:t>ежсетево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="000C532A" w:rsidRPr="00AA194D">
              <w:rPr>
                <w:rFonts w:ascii="Times New Roman" w:hAnsi="Times New Roman"/>
                <w:b/>
                <w:bCs/>
              </w:rPr>
              <w:t xml:space="preserve"> экран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6BF3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Защита от угроз: IPS, антивирус, антиспам, улучшенная веб-фильтрация, Juniper Advanced Threat Prevention Cloud, Encrypted Traffic Insights и Threat Intelligence Feeds</w:t>
            </w:r>
          </w:p>
          <w:p w14:paraId="5560FAA7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Производительность брандмауэра (макс.): 5 Гбит/с</w:t>
            </w:r>
          </w:p>
          <w:p w14:paraId="047CCD6A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Производительность IPS: 600 Мбит/с</w:t>
            </w:r>
          </w:p>
          <w:p w14:paraId="42E0FF79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Производительность VPN: 900 Мбит/с</w:t>
            </w:r>
          </w:p>
          <w:p w14:paraId="4CB5A5FD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Максимальное количество одновременных сеансов: 300000</w:t>
            </w:r>
          </w:p>
          <w:p w14:paraId="6FADBD5D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lastRenderedPageBreak/>
              <w:t xml:space="preserve">Ethernet, T1/E1, ADSL2/2+ </w:t>
            </w: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AA194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VDSL</w:t>
            </w:r>
          </w:p>
          <w:p w14:paraId="77468C8C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Операционная система: Junos</w:t>
            </w:r>
          </w:p>
          <w:p w14:paraId="688AC91F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Общее количество бортовых портов: 16x1GbE</w:t>
            </w:r>
          </w:p>
          <w:p w14:paraId="2F52AA9D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Маршрутизация в режиме пакета (размер пакета 64 B) в Мбит/с8: 750</w:t>
            </w:r>
          </w:p>
          <w:p w14:paraId="116828A6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Маршрутизация в режиме пакета (размер пакета IMIX) в Mbps8: 2000</w:t>
            </w:r>
          </w:p>
          <w:p w14:paraId="63EC1316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Маршрутизация в режиме пакета (1518 B размер пакета в Мбит/с8): 5500</w:t>
            </w:r>
          </w:p>
          <w:p w14:paraId="72A52854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Брандмауэр Stateful (размер пакета 64 B) в Kpps8: 500</w:t>
            </w:r>
          </w:p>
          <w:p w14:paraId="45090997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Stateful firewall (размер пакета IMIX) в Мбит/с8: 1500</w:t>
            </w:r>
          </w:p>
          <w:p w14:paraId="06C1AF10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Брандмауэр Stateful (размер пакета 1 518 B) в Мбит/с8: 5000</w:t>
            </w:r>
          </w:p>
          <w:p w14:paraId="4F65BE0C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IPsec VPN (размер пакета IMIX) в Мбит/с8: 300</w:t>
            </w:r>
          </w:p>
          <w:p w14:paraId="0D38A5E8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</w:rPr>
              <w:t>IPsec VPN (размер пакета 1400 B) в Мбит/с8: 900</w:t>
            </w:r>
          </w:p>
          <w:p w14:paraId="51417D10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Secure Web Access firewall in Mbps12: 295</w:t>
            </w:r>
          </w:p>
          <w:p w14:paraId="5867A91A" w14:textId="77777777" w:rsidR="00AA194D" w:rsidRPr="00AA194D" w:rsidRDefault="00AA194D" w:rsidP="00AA194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Maximum security policies: 4000</w:t>
            </w:r>
          </w:p>
          <w:p w14:paraId="318B8ED4" w14:textId="1BCF1F91" w:rsidR="0005333C" w:rsidRPr="00AA194D" w:rsidRDefault="00AA194D" w:rsidP="00AA194D">
            <w:pPr>
              <w:spacing w:after="0"/>
              <w:rPr>
                <w:rFonts w:ascii="Times New Roman" w:hAnsi="Times New Roman"/>
                <w:lang w:val="en-US"/>
              </w:rPr>
            </w:pPr>
            <w:r w:rsidRPr="00AA194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Connections per second: 15000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2C9D" w14:textId="36994925" w:rsidR="0005333C" w:rsidRPr="00AA194D" w:rsidRDefault="00AA194D" w:rsidP="00AA194D">
            <w:pPr>
              <w:spacing w:after="0"/>
              <w:rPr>
                <w:rFonts w:ascii="Times New Roman" w:hAnsi="Times New Roman"/>
              </w:rPr>
            </w:pPr>
            <w:r w:rsidRPr="001F366D">
              <w:rPr>
                <w:rFonts w:ascii="Times New Roman" w:hAnsi="Times New Roman"/>
                <w:color w:val="000000"/>
              </w:rPr>
              <w:lastRenderedPageBreak/>
              <w:t>30 (тридцат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1F366D">
              <w:rPr>
                <w:rFonts w:ascii="Times New Roman" w:hAnsi="Times New Roman"/>
                <w:color w:val="000000"/>
              </w:rPr>
              <w:t>) календарных дней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5574" w14:textId="4A4B0954" w:rsidR="0005333C" w:rsidRPr="00E168B6" w:rsidRDefault="00E168B6" w:rsidP="00AA194D">
            <w:pPr>
              <w:spacing w:after="0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 (два)</w:t>
            </w:r>
          </w:p>
        </w:tc>
      </w:tr>
    </w:tbl>
    <w:p w14:paraId="5AEEE5A6" w14:textId="03A2086A" w:rsidR="005F6C46" w:rsidRDefault="005F6C46" w:rsidP="00AA194D">
      <w:pPr>
        <w:jc w:val="center"/>
        <w:rPr>
          <w:rFonts w:ascii="Times New Roman" w:hAnsi="Times New Roman"/>
          <w:b/>
          <w:lang w:val="en-US"/>
        </w:rPr>
      </w:pPr>
    </w:p>
    <w:p w14:paraId="530D8271" w14:textId="77777777" w:rsidR="002D7B91" w:rsidRPr="00AA194D" w:rsidRDefault="002D7B91" w:rsidP="00AA194D">
      <w:pPr>
        <w:jc w:val="center"/>
        <w:rPr>
          <w:rFonts w:ascii="Times New Roman" w:hAnsi="Times New Roman"/>
          <w:b/>
          <w:lang w:val="en-US"/>
        </w:rPr>
      </w:pPr>
    </w:p>
    <w:sectPr w:rsidR="002D7B91" w:rsidRPr="00AA194D" w:rsidSect="00D475C8">
      <w:footerReference w:type="default" r:id="rId8"/>
      <w:pgSz w:w="11906" w:h="16838"/>
      <w:pgMar w:top="851" w:right="720" w:bottom="993" w:left="993" w:header="708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2868" w14:textId="77777777" w:rsidR="00D475C8" w:rsidRDefault="00D475C8">
      <w:pPr>
        <w:spacing w:after="0" w:line="240" w:lineRule="auto"/>
      </w:pPr>
      <w:r>
        <w:separator/>
      </w:r>
    </w:p>
  </w:endnote>
  <w:endnote w:type="continuationSeparator" w:id="0">
    <w:p w14:paraId="36BD11B1" w14:textId="77777777" w:rsidR="00D475C8" w:rsidRDefault="00D475C8">
      <w:pPr>
        <w:spacing w:after="0" w:line="240" w:lineRule="auto"/>
      </w:pPr>
      <w:r>
        <w:continuationSeparator/>
      </w:r>
    </w:p>
  </w:endnote>
  <w:endnote w:type="continuationNotice" w:id="1">
    <w:p w14:paraId="0E2400D3" w14:textId="77777777" w:rsidR="00D475C8" w:rsidRDefault="00D47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732199"/>
      <w:docPartObj>
        <w:docPartGallery w:val="Page Numbers (Bottom of Page)"/>
        <w:docPartUnique/>
      </w:docPartObj>
    </w:sdtPr>
    <w:sdtContent>
      <w:p w14:paraId="736396B8" w14:textId="09BF9441" w:rsidR="00EC6341" w:rsidRDefault="00EC634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2F">
          <w:rPr>
            <w:noProof/>
          </w:rPr>
          <w:t>21</w:t>
        </w:r>
        <w:r>
          <w:fldChar w:fldCharType="end"/>
        </w:r>
      </w:p>
    </w:sdtContent>
  </w:sdt>
  <w:p w14:paraId="28F5C756" w14:textId="77777777" w:rsidR="00EC6341" w:rsidRDefault="00EC6341" w:rsidP="009B088A">
    <w:pPr>
      <w:pStyle w:val="ad"/>
      <w:tabs>
        <w:tab w:val="left" w:pos="360"/>
        <w:tab w:val="right" w:pos="9475"/>
      </w:tabs>
    </w:pPr>
  </w:p>
  <w:p w14:paraId="690011DB" w14:textId="77777777" w:rsidR="00EC6341" w:rsidRDefault="00EC63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456E" w14:textId="77777777" w:rsidR="00D475C8" w:rsidRDefault="00D475C8">
      <w:pPr>
        <w:spacing w:after="0" w:line="240" w:lineRule="auto"/>
      </w:pPr>
      <w:r>
        <w:separator/>
      </w:r>
    </w:p>
  </w:footnote>
  <w:footnote w:type="continuationSeparator" w:id="0">
    <w:p w14:paraId="5D43F050" w14:textId="77777777" w:rsidR="00D475C8" w:rsidRDefault="00D475C8">
      <w:pPr>
        <w:spacing w:after="0" w:line="240" w:lineRule="auto"/>
      </w:pPr>
      <w:r>
        <w:continuationSeparator/>
      </w:r>
    </w:p>
  </w:footnote>
  <w:footnote w:type="continuationNotice" w:id="1">
    <w:p w14:paraId="14F0FB10" w14:textId="77777777" w:rsidR="00D475C8" w:rsidRDefault="00D475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FC7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2133" w:hanging="1080"/>
      </w:pPr>
    </w:lvl>
    <w:lvl w:ilvl="4">
      <w:start w:val="1"/>
      <w:numFmt w:val="decimal"/>
      <w:lvlText w:val="%1.%2.%3.%4.%5."/>
      <w:lvlJc w:val="left"/>
      <w:pPr>
        <w:ind w:left="2844" w:hanging="1440"/>
      </w:pPr>
    </w:lvl>
    <w:lvl w:ilvl="5">
      <w:start w:val="1"/>
      <w:numFmt w:val="decimal"/>
      <w:lvlText w:val="%1.%2.%3.%4.%5.%6."/>
      <w:lvlJc w:val="left"/>
      <w:pPr>
        <w:ind w:left="3195" w:hanging="1440"/>
      </w:pPr>
    </w:lvl>
    <w:lvl w:ilvl="6">
      <w:start w:val="1"/>
      <w:numFmt w:val="decimal"/>
      <w:lvlText w:val="%1.%2.%3.%4.%5.%6.%7."/>
      <w:lvlJc w:val="left"/>
      <w:pPr>
        <w:ind w:left="3906" w:hanging="1800"/>
      </w:pPr>
    </w:lvl>
    <w:lvl w:ilvl="7">
      <w:start w:val="1"/>
      <w:numFmt w:val="decimal"/>
      <w:lvlText w:val="%1.%2.%3.%4.%5.%6.%7.%8."/>
      <w:lvlJc w:val="left"/>
      <w:pPr>
        <w:ind w:left="4617" w:hanging="2160"/>
      </w:pPr>
    </w:lvl>
    <w:lvl w:ilvl="8">
      <w:start w:val="1"/>
      <w:numFmt w:val="decimal"/>
      <w:lvlText w:val="%1.%2.%3.%4.%5.%6.%7.%8.%9."/>
      <w:lvlJc w:val="left"/>
      <w:pPr>
        <w:ind w:left="4968" w:hanging="2160"/>
      </w:pPr>
    </w:lvl>
  </w:abstractNum>
  <w:abstractNum w:abstractNumId="3" w15:restartNumberingAfterBreak="0">
    <w:nsid w:val="04AB3F86"/>
    <w:multiLevelType w:val="hybridMultilevel"/>
    <w:tmpl w:val="5B089606"/>
    <w:lvl w:ilvl="0" w:tplc="9E1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4BA3"/>
    <w:multiLevelType w:val="hybridMultilevel"/>
    <w:tmpl w:val="E2848E20"/>
    <w:lvl w:ilvl="0" w:tplc="9E1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4019"/>
    <w:multiLevelType w:val="hybridMultilevel"/>
    <w:tmpl w:val="8BC69296"/>
    <w:lvl w:ilvl="0" w:tplc="9E1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6298"/>
    <w:multiLevelType w:val="hybridMultilevel"/>
    <w:tmpl w:val="6700E684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379F"/>
    <w:multiLevelType w:val="hybridMultilevel"/>
    <w:tmpl w:val="D85CC940"/>
    <w:lvl w:ilvl="0" w:tplc="40C09B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1C047A8E"/>
    <w:multiLevelType w:val="multilevel"/>
    <w:tmpl w:val="AF76C0E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91"/>
        </w:tabs>
        <w:ind w:left="209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2"/>
        </w:tabs>
        <w:ind w:left="3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3"/>
        </w:tabs>
        <w:ind w:left="51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804"/>
        </w:tabs>
        <w:ind w:left="6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145"/>
        </w:tabs>
        <w:ind w:left="8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846"/>
        </w:tabs>
        <w:ind w:left="9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187"/>
        </w:tabs>
        <w:ind w:left="11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888"/>
        </w:tabs>
        <w:ind w:left="12888" w:hanging="1800"/>
      </w:pPr>
      <w:rPr>
        <w:rFonts w:cs="Times New Roman" w:hint="default"/>
      </w:rPr>
    </w:lvl>
  </w:abstractNum>
  <w:abstractNum w:abstractNumId="10" w15:restartNumberingAfterBreak="0">
    <w:nsid w:val="1EF0147F"/>
    <w:multiLevelType w:val="hybridMultilevel"/>
    <w:tmpl w:val="1800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E9F"/>
    <w:multiLevelType w:val="hybridMultilevel"/>
    <w:tmpl w:val="6700E684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60C4"/>
    <w:multiLevelType w:val="multilevel"/>
    <w:tmpl w:val="29FC17A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7F5F15"/>
    <w:multiLevelType w:val="hybridMultilevel"/>
    <w:tmpl w:val="A69E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45462"/>
    <w:multiLevelType w:val="hybridMultilevel"/>
    <w:tmpl w:val="B38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5E1"/>
    <w:multiLevelType w:val="hybridMultilevel"/>
    <w:tmpl w:val="8816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4B82"/>
    <w:multiLevelType w:val="hybridMultilevel"/>
    <w:tmpl w:val="DD82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9872BEB"/>
    <w:multiLevelType w:val="hybridMultilevel"/>
    <w:tmpl w:val="E25C9D6C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3A771B24"/>
    <w:multiLevelType w:val="hybridMultilevel"/>
    <w:tmpl w:val="E41CBD52"/>
    <w:lvl w:ilvl="0" w:tplc="9E1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83482"/>
    <w:multiLevelType w:val="hybridMultilevel"/>
    <w:tmpl w:val="FBE077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CD1947"/>
    <w:multiLevelType w:val="hybridMultilevel"/>
    <w:tmpl w:val="D492A4C4"/>
    <w:lvl w:ilvl="0" w:tplc="9E1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27EA7"/>
    <w:multiLevelType w:val="hybridMultilevel"/>
    <w:tmpl w:val="5A9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4D93"/>
    <w:multiLevelType w:val="hybridMultilevel"/>
    <w:tmpl w:val="AE02F7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4DE16BFE"/>
    <w:multiLevelType w:val="hybridMultilevel"/>
    <w:tmpl w:val="6700E684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7D3A"/>
    <w:multiLevelType w:val="hybridMultilevel"/>
    <w:tmpl w:val="E25C9D6C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4103BA"/>
    <w:multiLevelType w:val="multilevel"/>
    <w:tmpl w:val="6B4E01F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1174AE"/>
    <w:multiLevelType w:val="hybridMultilevel"/>
    <w:tmpl w:val="5A3C4382"/>
    <w:lvl w:ilvl="0" w:tplc="4AE485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00788"/>
    <w:multiLevelType w:val="hybridMultilevel"/>
    <w:tmpl w:val="56EE63C8"/>
    <w:lvl w:ilvl="0" w:tplc="9E12A1C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58" w:hanging="720"/>
      </w:pPr>
    </w:lvl>
    <w:lvl w:ilvl="2">
      <w:start w:val="1"/>
      <w:numFmt w:val="decimal"/>
      <w:lvlText w:val="%1.%2.%3"/>
      <w:lvlJc w:val="left"/>
      <w:pPr>
        <w:ind w:left="6396" w:hanging="720"/>
      </w:pPr>
    </w:lvl>
    <w:lvl w:ilvl="3">
      <w:start w:val="1"/>
      <w:numFmt w:val="decimal"/>
      <w:lvlText w:val="%1.%2.%3.%4"/>
      <w:lvlJc w:val="left"/>
      <w:pPr>
        <w:ind w:left="9594" w:hanging="1080"/>
      </w:pPr>
    </w:lvl>
    <w:lvl w:ilvl="4">
      <w:start w:val="1"/>
      <w:numFmt w:val="decimal"/>
      <w:lvlText w:val="%1.%2.%3.%4.%5"/>
      <w:lvlJc w:val="left"/>
      <w:pPr>
        <w:ind w:left="12432" w:hanging="1080"/>
      </w:pPr>
    </w:lvl>
    <w:lvl w:ilvl="5">
      <w:start w:val="1"/>
      <w:numFmt w:val="decimal"/>
      <w:lvlText w:val="%1.%2.%3.%4.%5.%6"/>
      <w:lvlJc w:val="left"/>
      <w:pPr>
        <w:ind w:left="15630" w:hanging="1440"/>
      </w:pPr>
    </w:lvl>
    <w:lvl w:ilvl="6">
      <w:start w:val="1"/>
      <w:numFmt w:val="decimal"/>
      <w:lvlText w:val="%1.%2.%3.%4.%5.%6.%7"/>
      <w:lvlJc w:val="left"/>
      <w:pPr>
        <w:ind w:left="18828" w:hanging="1800"/>
      </w:pPr>
    </w:lvl>
    <w:lvl w:ilvl="7">
      <w:start w:val="1"/>
      <w:numFmt w:val="decimal"/>
      <w:lvlText w:val="%1.%2.%3.%4.%5.%6.%7.%8"/>
      <w:lvlJc w:val="left"/>
      <w:pPr>
        <w:ind w:left="21666" w:hanging="1800"/>
      </w:pPr>
    </w:lvl>
    <w:lvl w:ilvl="8">
      <w:start w:val="1"/>
      <w:numFmt w:val="decimal"/>
      <w:lvlText w:val="%1.%2.%3.%4.%5.%6.%7.%8.%9"/>
      <w:lvlJc w:val="left"/>
      <w:pPr>
        <w:ind w:left="24864" w:hanging="2160"/>
      </w:pPr>
    </w:lvl>
  </w:abstractNum>
  <w:abstractNum w:abstractNumId="38" w15:restartNumberingAfterBreak="0">
    <w:nsid w:val="69A23DF8"/>
    <w:multiLevelType w:val="hybridMultilevel"/>
    <w:tmpl w:val="C452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A1E3E"/>
    <w:multiLevelType w:val="hybridMultilevel"/>
    <w:tmpl w:val="E3E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A39E1"/>
    <w:multiLevelType w:val="hybridMultilevel"/>
    <w:tmpl w:val="43C091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633852"/>
    <w:multiLevelType w:val="hybridMultilevel"/>
    <w:tmpl w:val="F51C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43" w15:restartNumberingAfterBreak="0">
    <w:nsid w:val="78A22AA3"/>
    <w:multiLevelType w:val="multilevel"/>
    <w:tmpl w:val="69E4BD7C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713A83"/>
    <w:multiLevelType w:val="hybridMultilevel"/>
    <w:tmpl w:val="E25C9D6C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F77D5"/>
    <w:multiLevelType w:val="hybridMultilevel"/>
    <w:tmpl w:val="F0045EBC"/>
    <w:lvl w:ilvl="0" w:tplc="9E1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949466">
    <w:abstractNumId w:val="34"/>
  </w:num>
  <w:num w:numId="2" w16cid:durableId="1352024967">
    <w:abstractNumId w:val="19"/>
  </w:num>
  <w:num w:numId="3" w16cid:durableId="1192065218">
    <w:abstractNumId w:val="25"/>
  </w:num>
  <w:num w:numId="4" w16cid:durableId="102462797">
    <w:abstractNumId w:val="31"/>
  </w:num>
  <w:num w:numId="5" w16cid:durableId="270823929">
    <w:abstractNumId w:val="0"/>
  </w:num>
  <w:num w:numId="6" w16cid:durableId="929659786">
    <w:abstractNumId w:val="8"/>
  </w:num>
  <w:num w:numId="7" w16cid:durableId="1682199212">
    <w:abstractNumId w:val="35"/>
  </w:num>
  <w:num w:numId="8" w16cid:durableId="594943180">
    <w:abstractNumId w:val="30"/>
  </w:num>
  <w:num w:numId="9" w16cid:durableId="1854955469">
    <w:abstractNumId w:val="17"/>
  </w:num>
  <w:num w:numId="10" w16cid:durableId="1638685514">
    <w:abstractNumId w:val="29"/>
  </w:num>
  <w:num w:numId="11" w16cid:durableId="280232475">
    <w:abstractNumId w:val="44"/>
  </w:num>
  <w:num w:numId="12" w16cid:durableId="1780442348">
    <w:abstractNumId w:val="20"/>
  </w:num>
  <w:num w:numId="13" w16cid:durableId="1620408241">
    <w:abstractNumId w:val="11"/>
  </w:num>
  <w:num w:numId="14" w16cid:durableId="164593453">
    <w:abstractNumId w:val="6"/>
  </w:num>
  <w:num w:numId="15" w16cid:durableId="11790068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044672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754818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679628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8019242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763570">
    <w:abstractNumId w:val="1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1265060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538110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5526624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1337857">
    <w:abstractNumId w:val="24"/>
  </w:num>
  <w:num w:numId="25" w16cid:durableId="1485127580">
    <w:abstractNumId w:val="3"/>
  </w:num>
  <w:num w:numId="26" w16cid:durableId="590355664">
    <w:abstractNumId w:val="18"/>
  </w:num>
  <w:num w:numId="27" w16cid:durableId="1786805400">
    <w:abstractNumId w:val="13"/>
  </w:num>
  <w:num w:numId="28" w16cid:durableId="1967467180">
    <w:abstractNumId w:val="38"/>
  </w:num>
  <w:num w:numId="29" w16cid:durableId="508132218">
    <w:abstractNumId w:val="16"/>
  </w:num>
  <w:num w:numId="30" w16cid:durableId="1905875746">
    <w:abstractNumId w:val="10"/>
  </w:num>
  <w:num w:numId="31" w16cid:durableId="897546977">
    <w:abstractNumId w:val="23"/>
  </w:num>
  <w:num w:numId="32" w16cid:durableId="49575464">
    <w:abstractNumId w:val="9"/>
  </w:num>
  <w:num w:numId="33" w16cid:durableId="1930381216">
    <w:abstractNumId w:val="36"/>
  </w:num>
  <w:num w:numId="34" w16cid:durableId="774520835">
    <w:abstractNumId w:val="5"/>
  </w:num>
  <w:num w:numId="35" w16cid:durableId="888495345">
    <w:abstractNumId w:val="41"/>
  </w:num>
  <w:num w:numId="36" w16cid:durableId="1472357496">
    <w:abstractNumId w:val="39"/>
  </w:num>
  <w:num w:numId="37" w16cid:durableId="1979720354">
    <w:abstractNumId w:val="40"/>
  </w:num>
  <w:num w:numId="38" w16cid:durableId="1706444572">
    <w:abstractNumId w:val="27"/>
  </w:num>
  <w:num w:numId="39" w16cid:durableId="1591348888">
    <w:abstractNumId w:val="7"/>
  </w:num>
  <w:num w:numId="40" w16cid:durableId="2083676446">
    <w:abstractNumId w:val="15"/>
  </w:num>
  <w:num w:numId="41" w16cid:durableId="1852141998">
    <w:abstractNumId w:val="14"/>
  </w:num>
  <w:num w:numId="42" w16cid:durableId="1503666449">
    <w:abstractNumId w:val="26"/>
  </w:num>
  <w:num w:numId="43" w16cid:durableId="446628910">
    <w:abstractNumId w:val="22"/>
  </w:num>
  <w:num w:numId="44" w16cid:durableId="1887644309">
    <w:abstractNumId w:val="4"/>
  </w:num>
  <w:num w:numId="45" w16cid:durableId="372773823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3AB0"/>
    <w:rsid w:val="00031AE0"/>
    <w:rsid w:val="00033145"/>
    <w:rsid w:val="000334FE"/>
    <w:rsid w:val="00037E98"/>
    <w:rsid w:val="000444DB"/>
    <w:rsid w:val="000462BD"/>
    <w:rsid w:val="00046FEE"/>
    <w:rsid w:val="0005219A"/>
    <w:rsid w:val="0005333C"/>
    <w:rsid w:val="00053B34"/>
    <w:rsid w:val="00053F53"/>
    <w:rsid w:val="000546FA"/>
    <w:rsid w:val="00054C21"/>
    <w:rsid w:val="00055933"/>
    <w:rsid w:val="00057CF0"/>
    <w:rsid w:val="00057D98"/>
    <w:rsid w:val="0006218A"/>
    <w:rsid w:val="00062A08"/>
    <w:rsid w:val="0006359F"/>
    <w:rsid w:val="00064600"/>
    <w:rsid w:val="00065229"/>
    <w:rsid w:val="00065617"/>
    <w:rsid w:val="0006700F"/>
    <w:rsid w:val="00070181"/>
    <w:rsid w:val="00074A51"/>
    <w:rsid w:val="00075DEB"/>
    <w:rsid w:val="00076C8C"/>
    <w:rsid w:val="00076D38"/>
    <w:rsid w:val="000771C1"/>
    <w:rsid w:val="00077847"/>
    <w:rsid w:val="000865E8"/>
    <w:rsid w:val="00087201"/>
    <w:rsid w:val="00087474"/>
    <w:rsid w:val="00090864"/>
    <w:rsid w:val="000927AC"/>
    <w:rsid w:val="00094424"/>
    <w:rsid w:val="000A4366"/>
    <w:rsid w:val="000A49CF"/>
    <w:rsid w:val="000A62CA"/>
    <w:rsid w:val="000A64EB"/>
    <w:rsid w:val="000B4158"/>
    <w:rsid w:val="000B5280"/>
    <w:rsid w:val="000B5430"/>
    <w:rsid w:val="000B5827"/>
    <w:rsid w:val="000B6196"/>
    <w:rsid w:val="000B7E13"/>
    <w:rsid w:val="000C11FF"/>
    <w:rsid w:val="000C2E9F"/>
    <w:rsid w:val="000C34E7"/>
    <w:rsid w:val="000C3FC8"/>
    <w:rsid w:val="000C4EB0"/>
    <w:rsid w:val="000C532A"/>
    <w:rsid w:val="000C6F3C"/>
    <w:rsid w:val="000D1EE2"/>
    <w:rsid w:val="000D47A6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5C66"/>
    <w:rsid w:val="00122822"/>
    <w:rsid w:val="00123418"/>
    <w:rsid w:val="0012503D"/>
    <w:rsid w:val="0012594D"/>
    <w:rsid w:val="00130B26"/>
    <w:rsid w:val="0013316B"/>
    <w:rsid w:val="00133C0D"/>
    <w:rsid w:val="00137996"/>
    <w:rsid w:val="00137C91"/>
    <w:rsid w:val="00141075"/>
    <w:rsid w:val="00142118"/>
    <w:rsid w:val="00142733"/>
    <w:rsid w:val="00142B0D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0AB6"/>
    <w:rsid w:val="00174CC5"/>
    <w:rsid w:val="00180318"/>
    <w:rsid w:val="0018051A"/>
    <w:rsid w:val="00181C37"/>
    <w:rsid w:val="001836BB"/>
    <w:rsid w:val="0018475F"/>
    <w:rsid w:val="00185E7A"/>
    <w:rsid w:val="0018706E"/>
    <w:rsid w:val="00187DB7"/>
    <w:rsid w:val="00194D91"/>
    <w:rsid w:val="00194F1A"/>
    <w:rsid w:val="00194FBE"/>
    <w:rsid w:val="00195046"/>
    <w:rsid w:val="001951FD"/>
    <w:rsid w:val="00195AA2"/>
    <w:rsid w:val="001A06B4"/>
    <w:rsid w:val="001A0D24"/>
    <w:rsid w:val="001A1EAA"/>
    <w:rsid w:val="001A4341"/>
    <w:rsid w:val="001A5DE3"/>
    <w:rsid w:val="001A6F74"/>
    <w:rsid w:val="001A7819"/>
    <w:rsid w:val="001A7F21"/>
    <w:rsid w:val="001B04B7"/>
    <w:rsid w:val="001B1A06"/>
    <w:rsid w:val="001B22BD"/>
    <w:rsid w:val="001B408C"/>
    <w:rsid w:val="001B46EC"/>
    <w:rsid w:val="001B4C62"/>
    <w:rsid w:val="001C2056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66D"/>
    <w:rsid w:val="001F395A"/>
    <w:rsid w:val="001F3C71"/>
    <w:rsid w:val="001F3C77"/>
    <w:rsid w:val="001F5FEF"/>
    <w:rsid w:val="00202834"/>
    <w:rsid w:val="00204ABC"/>
    <w:rsid w:val="00204CA5"/>
    <w:rsid w:val="002056F9"/>
    <w:rsid w:val="00207737"/>
    <w:rsid w:val="00214472"/>
    <w:rsid w:val="0021667B"/>
    <w:rsid w:val="00221DCD"/>
    <w:rsid w:val="00223208"/>
    <w:rsid w:val="002300A2"/>
    <w:rsid w:val="0023010E"/>
    <w:rsid w:val="002321DC"/>
    <w:rsid w:val="002348FA"/>
    <w:rsid w:val="002352AC"/>
    <w:rsid w:val="00235DD3"/>
    <w:rsid w:val="002375B4"/>
    <w:rsid w:val="002420B0"/>
    <w:rsid w:val="00245C34"/>
    <w:rsid w:val="002520A1"/>
    <w:rsid w:val="00254D62"/>
    <w:rsid w:val="00254E84"/>
    <w:rsid w:val="00255911"/>
    <w:rsid w:val="002573AA"/>
    <w:rsid w:val="00257BEB"/>
    <w:rsid w:val="002629E5"/>
    <w:rsid w:val="00263A43"/>
    <w:rsid w:val="002670BF"/>
    <w:rsid w:val="00267111"/>
    <w:rsid w:val="00267926"/>
    <w:rsid w:val="002759C1"/>
    <w:rsid w:val="002760E2"/>
    <w:rsid w:val="00276900"/>
    <w:rsid w:val="0027738D"/>
    <w:rsid w:val="00277FF2"/>
    <w:rsid w:val="00281557"/>
    <w:rsid w:val="00281CB4"/>
    <w:rsid w:val="00281EC7"/>
    <w:rsid w:val="00286A59"/>
    <w:rsid w:val="002871E8"/>
    <w:rsid w:val="002903DA"/>
    <w:rsid w:val="0029158E"/>
    <w:rsid w:val="0029325C"/>
    <w:rsid w:val="00293A05"/>
    <w:rsid w:val="002A015C"/>
    <w:rsid w:val="002A4843"/>
    <w:rsid w:val="002A4F18"/>
    <w:rsid w:val="002A5FD4"/>
    <w:rsid w:val="002A6C1B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7414"/>
    <w:rsid w:val="002D7B91"/>
    <w:rsid w:val="002E3CC9"/>
    <w:rsid w:val="002E3DEB"/>
    <w:rsid w:val="002E545E"/>
    <w:rsid w:val="002E6724"/>
    <w:rsid w:val="002E6E89"/>
    <w:rsid w:val="002F2D97"/>
    <w:rsid w:val="002F45F9"/>
    <w:rsid w:val="002F5EC9"/>
    <w:rsid w:val="002F7A9D"/>
    <w:rsid w:val="003033E8"/>
    <w:rsid w:val="00303C45"/>
    <w:rsid w:val="003071E4"/>
    <w:rsid w:val="003136D8"/>
    <w:rsid w:val="00313EA5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A95"/>
    <w:rsid w:val="00336021"/>
    <w:rsid w:val="003373D8"/>
    <w:rsid w:val="00337747"/>
    <w:rsid w:val="00337DBB"/>
    <w:rsid w:val="00337FAB"/>
    <w:rsid w:val="003433B7"/>
    <w:rsid w:val="0034363D"/>
    <w:rsid w:val="00343787"/>
    <w:rsid w:val="00343CCA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2EB"/>
    <w:rsid w:val="0039178D"/>
    <w:rsid w:val="003964B1"/>
    <w:rsid w:val="00396809"/>
    <w:rsid w:val="00396D0D"/>
    <w:rsid w:val="0039705A"/>
    <w:rsid w:val="003A4107"/>
    <w:rsid w:val="003A5D02"/>
    <w:rsid w:val="003B0C1B"/>
    <w:rsid w:val="003B2665"/>
    <w:rsid w:val="003B3343"/>
    <w:rsid w:val="003B4619"/>
    <w:rsid w:val="003B7179"/>
    <w:rsid w:val="003C0187"/>
    <w:rsid w:val="003C01E9"/>
    <w:rsid w:val="003C0688"/>
    <w:rsid w:val="003C10C9"/>
    <w:rsid w:val="003C34E5"/>
    <w:rsid w:val="003C3653"/>
    <w:rsid w:val="003C3CE8"/>
    <w:rsid w:val="003C735F"/>
    <w:rsid w:val="003D0D67"/>
    <w:rsid w:val="003D1E18"/>
    <w:rsid w:val="003D3F83"/>
    <w:rsid w:val="003D591F"/>
    <w:rsid w:val="003D70E8"/>
    <w:rsid w:val="003D744A"/>
    <w:rsid w:val="003E0D1A"/>
    <w:rsid w:val="003E7E31"/>
    <w:rsid w:val="003F2C03"/>
    <w:rsid w:val="003F5F92"/>
    <w:rsid w:val="003F770B"/>
    <w:rsid w:val="00413591"/>
    <w:rsid w:val="00413D31"/>
    <w:rsid w:val="00415AB0"/>
    <w:rsid w:val="0041628D"/>
    <w:rsid w:val="00417950"/>
    <w:rsid w:val="00421AE9"/>
    <w:rsid w:val="00423624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A656E"/>
    <w:rsid w:val="004B0574"/>
    <w:rsid w:val="004B1B2F"/>
    <w:rsid w:val="004B30B2"/>
    <w:rsid w:val="004B4802"/>
    <w:rsid w:val="004C0DA6"/>
    <w:rsid w:val="004C223B"/>
    <w:rsid w:val="004C59D9"/>
    <w:rsid w:val="004D19FA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1ED"/>
    <w:rsid w:val="004F44C2"/>
    <w:rsid w:val="005014A6"/>
    <w:rsid w:val="005023F3"/>
    <w:rsid w:val="00503E04"/>
    <w:rsid w:val="005061AC"/>
    <w:rsid w:val="0050620D"/>
    <w:rsid w:val="00510109"/>
    <w:rsid w:val="005101DB"/>
    <w:rsid w:val="00510B43"/>
    <w:rsid w:val="00515962"/>
    <w:rsid w:val="00516379"/>
    <w:rsid w:val="00520397"/>
    <w:rsid w:val="005219E9"/>
    <w:rsid w:val="00521D4B"/>
    <w:rsid w:val="00521DFF"/>
    <w:rsid w:val="00524740"/>
    <w:rsid w:val="0052485E"/>
    <w:rsid w:val="00526169"/>
    <w:rsid w:val="005326E8"/>
    <w:rsid w:val="00532D5C"/>
    <w:rsid w:val="005360F6"/>
    <w:rsid w:val="005402F1"/>
    <w:rsid w:val="00542B15"/>
    <w:rsid w:val="005451EF"/>
    <w:rsid w:val="0054564E"/>
    <w:rsid w:val="00547BE3"/>
    <w:rsid w:val="005512C2"/>
    <w:rsid w:val="005539DB"/>
    <w:rsid w:val="005568CD"/>
    <w:rsid w:val="00556C33"/>
    <w:rsid w:val="0056489D"/>
    <w:rsid w:val="00566A09"/>
    <w:rsid w:val="00571E2C"/>
    <w:rsid w:val="00573B5C"/>
    <w:rsid w:val="0057460C"/>
    <w:rsid w:val="00575F82"/>
    <w:rsid w:val="005760D6"/>
    <w:rsid w:val="005771C4"/>
    <w:rsid w:val="00581188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7EA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132A"/>
    <w:rsid w:val="005C3C8B"/>
    <w:rsid w:val="005C7BBE"/>
    <w:rsid w:val="005D1C8B"/>
    <w:rsid w:val="005D2253"/>
    <w:rsid w:val="005D308E"/>
    <w:rsid w:val="005D3E06"/>
    <w:rsid w:val="005D652B"/>
    <w:rsid w:val="005D6553"/>
    <w:rsid w:val="005E0CA0"/>
    <w:rsid w:val="005E1728"/>
    <w:rsid w:val="005E3C5B"/>
    <w:rsid w:val="005F185C"/>
    <w:rsid w:val="005F2144"/>
    <w:rsid w:val="005F3268"/>
    <w:rsid w:val="005F3CB9"/>
    <w:rsid w:val="005F4B99"/>
    <w:rsid w:val="005F6C46"/>
    <w:rsid w:val="006022B0"/>
    <w:rsid w:val="00603066"/>
    <w:rsid w:val="00605EAB"/>
    <w:rsid w:val="006101E8"/>
    <w:rsid w:val="00611823"/>
    <w:rsid w:val="00612B91"/>
    <w:rsid w:val="00612D79"/>
    <w:rsid w:val="00613CA6"/>
    <w:rsid w:val="006157A6"/>
    <w:rsid w:val="00615D7A"/>
    <w:rsid w:val="006164EF"/>
    <w:rsid w:val="006167E3"/>
    <w:rsid w:val="00617D3E"/>
    <w:rsid w:val="006206E9"/>
    <w:rsid w:val="00623152"/>
    <w:rsid w:val="00623189"/>
    <w:rsid w:val="00623202"/>
    <w:rsid w:val="00625C0B"/>
    <w:rsid w:val="00626CDA"/>
    <w:rsid w:val="00627B02"/>
    <w:rsid w:val="00627E9D"/>
    <w:rsid w:val="0063125D"/>
    <w:rsid w:val="00633733"/>
    <w:rsid w:val="006345C4"/>
    <w:rsid w:val="00634AA4"/>
    <w:rsid w:val="00634D05"/>
    <w:rsid w:val="0063564D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875C6"/>
    <w:rsid w:val="006A142C"/>
    <w:rsid w:val="006A1CA2"/>
    <w:rsid w:val="006A2933"/>
    <w:rsid w:val="006A4105"/>
    <w:rsid w:val="006B36B1"/>
    <w:rsid w:val="006B59DE"/>
    <w:rsid w:val="006C0755"/>
    <w:rsid w:val="006C0DAF"/>
    <w:rsid w:val="006C0EC9"/>
    <w:rsid w:val="006C2568"/>
    <w:rsid w:val="006C3979"/>
    <w:rsid w:val="006C4C51"/>
    <w:rsid w:val="006C60D0"/>
    <w:rsid w:val="006D09D1"/>
    <w:rsid w:val="006D20C2"/>
    <w:rsid w:val="006D4B24"/>
    <w:rsid w:val="006D4FE7"/>
    <w:rsid w:val="006E2018"/>
    <w:rsid w:val="006E237D"/>
    <w:rsid w:val="006E2F21"/>
    <w:rsid w:val="006E41D2"/>
    <w:rsid w:val="006E4B96"/>
    <w:rsid w:val="006E587F"/>
    <w:rsid w:val="006E5CC1"/>
    <w:rsid w:val="006E78FC"/>
    <w:rsid w:val="006E79FD"/>
    <w:rsid w:val="006F0415"/>
    <w:rsid w:val="006F0C07"/>
    <w:rsid w:val="006F1052"/>
    <w:rsid w:val="006F16C0"/>
    <w:rsid w:val="006F1D15"/>
    <w:rsid w:val="006F2A41"/>
    <w:rsid w:val="006F39AD"/>
    <w:rsid w:val="006F4498"/>
    <w:rsid w:val="006F4586"/>
    <w:rsid w:val="006F4F7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26B6"/>
    <w:rsid w:val="0072466F"/>
    <w:rsid w:val="007304E9"/>
    <w:rsid w:val="00731AC0"/>
    <w:rsid w:val="0073203F"/>
    <w:rsid w:val="00732CE9"/>
    <w:rsid w:val="0073309D"/>
    <w:rsid w:val="00733800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6E9"/>
    <w:rsid w:val="00772783"/>
    <w:rsid w:val="00773D25"/>
    <w:rsid w:val="007758FE"/>
    <w:rsid w:val="0078057A"/>
    <w:rsid w:val="0078422A"/>
    <w:rsid w:val="00790361"/>
    <w:rsid w:val="00792247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60F"/>
    <w:rsid w:val="007B48F5"/>
    <w:rsid w:val="007C0614"/>
    <w:rsid w:val="007C0B0F"/>
    <w:rsid w:val="007C127E"/>
    <w:rsid w:val="007C19BD"/>
    <w:rsid w:val="007C2F1D"/>
    <w:rsid w:val="007C59EC"/>
    <w:rsid w:val="007C7A4C"/>
    <w:rsid w:val="007D12BA"/>
    <w:rsid w:val="007D2115"/>
    <w:rsid w:val="007D5417"/>
    <w:rsid w:val="007D544A"/>
    <w:rsid w:val="007D5452"/>
    <w:rsid w:val="007E42B4"/>
    <w:rsid w:val="007E5D9C"/>
    <w:rsid w:val="007E6741"/>
    <w:rsid w:val="007F290A"/>
    <w:rsid w:val="007F2A27"/>
    <w:rsid w:val="00805A92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3C56"/>
    <w:rsid w:val="00826249"/>
    <w:rsid w:val="00826B69"/>
    <w:rsid w:val="008309CA"/>
    <w:rsid w:val="0083338F"/>
    <w:rsid w:val="00835CFA"/>
    <w:rsid w:val="00841425"/>
    <w:rsid w:val="0084376D"/>
    <w:rsid w:val="0084609A"/>
    <w:rsid w:val="00847F13"/>
    <w:rsid w:val="0085317C"/>
    <w:rsid w:val="00853B2B"/>
    <w:rsid w:val="008559A2"/>
    <w:rsid w:val="00855CB7"/>
    <w:rsid w:val="00862D57"/>
    <w:rsid w:val="0086344E"/>
    <w:rsid w:val="0086381A"/>
    <w:rsid w:val="008643EE"/>
    <w:rsid w:val="00864F60"/>
    <w:rsid w:val="00865BE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EA6"/>
    <w:rsid w:val="00893AFC"/>
    <w:rsid w:val="00893B6C"/>
    <w:rsid w:val="008A024A"/>
    <w:rsid w:val="008A0AC8"/>
    <w:rsid w:val="008A1F6E"/>
    <w:rsid w:val="008A5D72"/>
    <w:rsid w:val="008A6E1B"/>
    <w:rsid w:val="008A7F2E"/>
    <w:rsid w:val="008B1BEB"/>
    <w:rsid w:val="008B319F"/>
    <w:rsid w:val="008B3B11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60BC"/>
    <w:rsid w:val="008E6468"/>
    <w:rsid w:val="008E6615"/>
    <w:rsid w:val="008E7CD0"/>
    <w:rsid w:val="008F054B"/>
    <w:rsid w:val="008F7A90"/>
    <w:rsid w:val="00901B04"/>
    <w:rsid w:val="00905438"/>
    <w:rsid w:val="0090648C"/>
    <w:rsid w:val="00906B78"/>
    <w:rsid w:val="009079A6"/>
    <w:rsid w:val="00910302"/>
    <w:rsid w:val="0091171A"/>
    <w:rsid w:val="00912884"/>
    <w:rsid w:val="00912BBE"/>
    <w:rsid w:val="0091304D"/>
    <w:rsid w:val="00916B08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34A1"/>
    <w:rsid w:val="009543ED"/>
    <w:rsid w:val="00955148"/>
    <w:rsid w:val="009601C6"/>
    <w:rsid w:val="00964405"/>
    <w:rsid w:val="009657D6"/>
    <w:rsid w:val="00966A05"/>
    <w:rsid w:val="009673F6"/>
    <w:rsid w:val="0097013B"/>
    <w:rsid w:val="00970AFA"/>
    <w:rsid w:val="009730A8"/>
    <w:rsid w:val="00974742"/>
    <w:rsid w:val="00975275"/>
    <w:rsid w:val="00977B0E"/>
    <w:rsid w:val="00980439"/>
    <w:rsid w:val="00981599"/>
    <w:rsid w:val="009815A1"/>
    <w:rsid w:val="009816DB"/>
    <w:rsid w:val="00984343"/>
    <w:rsid w:val="009870DE"/>
    <w:rsid w:val="00987A2B"/>
    <w:rsid w:val="00987D5E"/>
    <w:rsid w:val="00990832"/>
    <w:rsid w:val="009911DD"/>
    <w:rsid w:val="009934E3"/>
    <w:rsid w:val="0099694C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57F"/>
    <w:rsid w:val="009B2C0E"/>
    <w:rsid w:val="009B4DC2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A82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A55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D7C"/>
    <w:rsid w:val="00A63ED3"/>
    <w:rsid w:val="00A649C1"/>
    <w:rsid w:val="00A64F85"/>
    <w:rsid w:val="00A65590"/>
    <w:rsid w:val="00A65E97"/>
    <w:rsid w:val="00A66F42"/>
    <w:rsid w:val="00A672EF"/>
    <w:rsid w:val="00A67645"/>
    <w:rsid w:val="00A7129E"/>
    <w:rsid w:val="00A719A4"/>
    <w:rsid w:val="00A722BA"/>
    <w:rsid w:val="00A750B2"/>
    <w:rsid w:val="00A76C2F"/>
    <w:rsid w:val="00A80A07"/>
    <w:rsid w:val="00A837E5"/>
    <w:rsid w:val="00A86F03"/>
    <w:rsid w:val="00A90AA1"/>
    <w:rsid w:val="00A91FC3"/>
    <w:rsid w:val="00A95FA3"/>
    <w:rsid w:val="00AA194D"/>
    <w:rsid w:val="00AA44ED"/>
    <w:rsid w:val="00AA4C0F"/>
    <w:rsid w:val="00AA58CC"/>
    <w:rsid w:val="00AA5C4D"/>
    <w:rsid w:val="00AA785A"/>
    <w:rsid w:val="00AB11E8"/>
    <w:rsid w:val="00AB3367"/>
    <w:rsid w:val="00AB5FC6"/>
    <w:rsid w:val="00AB6AE6"/>
    <w:rsid w:val="00AC0457"/>
    <w:rsid w:val="00AC138E"/>
    <w:rsid w:val="00AC1EA0"/>
    <w:rsid w:val="00AC2462"/>
    <w:rsid w:val="00AC3D79"/>
    <w:rsid w:val="00AC42D8"/>
    <w:rsid w:val="00AC4486"/>
    <w:rsid w:val="00AC7F4A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AF7647"/>
    <w:rsid w:val="00B038AB"/>
    <w:rsid w:val="00B056E6"/>
    <w:rsid w:val="00B06B59"/>
    <w:rsid w:val="00B119EC"/>
    <w:rsid w:val="00B132B6"/>
    <w:rsid w:val="00B17518"/>
    <w:rsid w:val="00B217C0"/>
    <w:rsid w:val="00B232DD"/>
    <w:rsid w:val="00B256B3"/>
    <w:rsid w:val="00B26F7A"/>
    <w:rsid w:val="00B272BE"/>
    <w:rsid w:val="00B30756"/>
    <w:rsid w:val="00B310FB"/>
    <w:rsid w:val="00B32C99"/>
    <w:rsid w:val="00B34EBC"/>
    <w:rsid w:val="00B35761"/>
    <w:rsid w:val="00B35C0D"/>
    <w:rsid w:val="00B40009"/>
    <w:rsid w:val="00B407C6"/>
    <w:rsid w:val="00B41145"/>
    <w:rsid w:val="00B41D73"/>
    <w:rsid w:val="00B430F2"/>
    <w:rsid w:val="00B43492"/>
    <w:rsid w:val="00B43A40"/>
    <w:rsid w:val="00B455DA"/>
    <w:rsid w:val="00B45B4C"/>
    <w:rsid w:val="00B51822"/>
    <w:rsid w:val="00B52D66"/>
    <w:rsid w:val="00B55EAF"/>
    <w:rsid w:val="00B56441"/>
    <w:rsid w:val="00B66576"/>
    <w:rsid w:val="00B732A5"/>
    <w:rsid w:val="00B73585"/>
    <w:rsid w:val="00B746FF"/>
    <w:rsid w:val="00B75AAD"/>
    <w:rsid w:val="00B7732C"/>
    <w:rsid w:val="00B83C53"/>
    <w:rsid w:val="00B86F6C"/>
    <w:rsid w:val="00B91C82"/>
    <w:rsid w:val="00B951E8"/>
    <w:rsid w:val="00B958CA"/>
    <w:rsid w:val="00B95B11"/>
    <w:rsid w:val="00BA00F6"/>
    <w:rsid w:val="00BA355B"/>
    <w:rsid w:val="00BB066E"/>
    <w:rsid w:val="00BB1114"/>
    <w:rsid w:val="00BB185E"/>
    <w:rsid w:val="00BB2CE4"/>
    <w:rsid w:val="00BB6266"/>
    <w:rsid w:val="00BC294B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1E72"/>
    <w:rsid w:val="00BF5A5E"/>
    <w:rsid w:val="00BF6DFA"/>
    <w:rsid w:val="00C0453B"/>
    <w:rsid w:val="00C04EF0"/>
    <w:rsid w:val="00C05D5E"/>
    <w:rsid w:val="00C06074"/>
    <w:rsid w:val="00C06A1A"/>
    <w:rsid w:val="00C1252F"/>
    <w:rsid w:val="00C12CF6"/>
    <w:rsid w:val="00C1353E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2117"/>
    <w:rsid w:val="00C33531"/>
    <w:rsid w:val="00C34CBF"/>
    <w:rsid w:val="00C358C5"/>
    <w:rsid w:val="00C37EC6"/>
    <w:rsid w:val="00C4363F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5F31"/>
    <w:rsid w:val="00C76447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33F1"/>
    <w:rsid w:val="00CA57EC"/>
    <w:rsid w:val="00CA5D34"/>
    <w:rsid w:val="00CA5E8D"/>
    <w:rsid w:val="00CA6557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0C41"/>
    <w:rsid w:val="00CD0ED7"/>
    <w:rsid w:val="00CD1E27"/>
    <w:rsid w:val="00CD1E6B"/>
    <w:rsid w:val="00CD243F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CF4AD2"/>
    <w:rsid w:val="00D063D1"/>
    <w:rsid w:val="00D119D1"/>
    <w:rsid w:val="00D146E2"/>
    <w:rsid w:val="00D17738"/>
    <w:rsid w:val="00D22753"/>
    <w:rsid w:val="00D243A2"/>
    <w:rsid w:val="00D26311"/>
    <w:rsid w:val="00D30BA0"/>
    <w:rsid w:val="00D310DB"/>
    <w:rsid w:val="00D33B36"/>
    <w:rsid w:val="00D33D84"/>
    <w:rsid w:val="00D33F3C"/>
    <w:rsid w:val="00D34AFE"/>
    <w:rsid w:val="00D3566C"/>
    <w:rsid w:val="00D40589"/>
    <w:rsid w:val="00D415A4"/>
    <w:rsid w:val="00D416C4"/>
    <w:rsid w:val="00D41A23"/>
    <w:rsid w:val="00D43421"/>
    <w:rsid w:val="00D44F34"/>
    <w:rsid w:val="00D4682A"/>
    <w:rsid w:val="00D475C8"/>
    <w:rsid w:val="00D47A7E"/>
    <w:rsid w:val="00D47BCB"/>
    <w:rsid w:val="00D50F10"/>
    <w:rsid w:val="00D53050"/>
    <w:rsid w:val="00D5446F"/>
    <w:rsid w:val="00D60546"/>
    <w:rsid w:val="00D60C8E"/>
    <w:rsid w:val="00D61BA9"/>
    <w:rsid w:val="00D6451B"/>
    <w:rsid w:val="00D64F80"/>
    <w:rsid w:val="00D657E3"/>
    <w:rsid w:val="00D700A2"/>
    <w:rsid w:val="00D71D96"/>
    <w:rsid w:val="00D73679"/>
    <w:rsid w:val="00D73B3C"/>
    <w:rsid w:val="00D74026"/>
    <w:rsid w:val="00D74346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2DEB"/>
    <w:rsid w:val="00DB3B3F"/>
    <w:rsid w:val="00DB4319"/>
    <w:rsid w:val="00DB5150"/>
    <w:rsid w:val="00DB532F"/>
    <w:rsid w:val="00DB5A26"/>
    <w:rsid w:val="00DC0438"/>
    <w:rsid w:val="00DC053E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5AA7"/>
    <w:rsid w:val="00DE6441"/>
    <w:rsid w:val="00DE75EF"/>
    <w:rsid w:val="00DF06FD"/>
    <w:rsid w:val="00DF07E2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B4A"/>
    <w:rsid w:val="00E14FC8"/>
    <w:rsid w:val="00E168B6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2033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272F"/>
    <w:rsid w:val="00E54E24"/>
    <w:rsid w:val="00E55DDE"/>
    <w:rsid w:val="00E561EF"/>
    <w:rsid w:val="00E60C9B"/>
    <w:rsid w:val="00E63D82"/>
    <w:rsid w:val="00E652C2"/>
    <w:rsid w:val="00E6751A"/>
    <w:rsid w:val="00E70B5F"/>
    <w:rsid w:val="00E72753"/>
    <w:rsid w:val="00E7334C"/>
    <w:rsid w:val="00E76E38"/>
    <w:rsid w:val="00E7785A"/>
    <w:rsid w:val="00E77A35"/>
    <w:rsid w:val="00E820A4"/>
    <w:rsid w:val="00E852C4"/>
    <w:rsid w:val="00E91DA4"/>
    <w:rsid w:val="00E93FEE"/>
    <w:rsid w:val="00E95F55"/>
    <w:rsid w:val="00E96612"/>
    <w:rsid w:val="00E97A7F"/>
    <w:rsid w:val="00E97ED4"/>
    <w:rsid w:val="00EA0C6A"/>
    <w:rsid w:val="00EA1FA1"/>
    <w:rsid w:val="00EB00A9"/>
    <w:rsid w:val="00EB10D5"/>
    <w:rsid w:val="00EB20DD"/>
    <w:rsid w:val="00EB2FA3"/>
    <w:rsid w:val="00EB3DEE"/>
    <w:rsid w:val="00EB4AB4"/>
    <w:rsid w:val="00EB4DFE"/>
    <w:rsid w:val="00EB5204"/>
    <w:rsid w:val="00EB610C"/>
    <w:rsid w:val="00EB6AD2"/>
    <w:rsid w:val="00EC0B56"/>
    <w:rsid w:val="00EC2451"/>
    <w:rsid w:val="00EC6341"/>
    <w:rsid w:val="00EC69C7"/>
    <w:rsid w:val="00EC6B32"/>
    <w:rsid w:val="00ED3A6C"/>
    <w:rsid w:val="00ED595E"/>
    <w:rsid w:val="00EE1272"/>
    <w:rsid w:val="00EE2FBD"/>
    <w:rsid w:val="00EE3814"/>
    <w:rsid w:val="00EE71AB"/>
    <w:rsid w:val="00EF0380"/>
    <w:rsid w:val="00EF169C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0FF1"/>
    <w:rsid w:val="00F31194"/>
    <w:rsid w:val="00F31287"/>
    <w:rsid w:val="00F31802"/>
    <w:rsid w:val="00F31CC5"/>
    <w:rsid w:val="00F31EB3"/>
    <w:rsid w:val="00F337AD"/>
    <w:rsid w:val="00F35127"/>
    <w:rsid w:val="00F360B4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52E4"/>
    <w:rsid w:val="00F66E25"/>
    <w:rsid w:val="00F7074F"/>
    <w:rsid w:val="00F71B09"/>
    <w:rsid w:val="00F75BFF"/>
    <w:rsid w:val="00F765FD"/>
    <w:rsid w:val="00F772D3"/>
    <w:rsid w:val="00F818D0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470C"/>
    <w:rsid w:val="00FA4738"/>
    <w:rsid w:val="00FA7750"/>
    <w:rsid w:val="00FA7F67"/>
    <w:rsid w:val="00FB19A8"/>
    <w:rsid w:val="00FB2483"/>
    <w:rsid w:val="00FB25E2"/>
    <w:rsid w:val="00FB3844"/>
    <w:rsid w:val="00FB48B2"/>
    <w:rsid w:val="00FB5B80"/>
    <w:rsid w:val="00FC6474"/>
    <w:rsid w:val="00FD031C"/>
    <w:rsid w:val="00FD06A2"/>
    <w:rsid w:val="00FD1141"/>
    <w:rsid w:val="00FD2008"/>
    <w:rsid w:val="00FD26C2"/>
    <w:rsid w:val="00FD380D"/>
    <w:rsid w:val="00FD39B6"/>
    <w:rsid w:val="00FD3B34"/>
    <w:rsid w:val="00FD5035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ECD797B4-0FE6-43B6-990C-DC764FC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0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0"/>
    <w:next w:val="a0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0"/>
    <w:next w:val="a0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0"/>
    <w:next w:val="a0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0"/>
    <w:next w:val="a0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0"/>
    <w:next w:val="a0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0"/>
    <w:next w:val="a0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0"/>
    <w:next w:val="a0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List Paragraph"/>
    <w:aliases w:val="Elenco Normale,Elenco NormaleCxSpLast,Абзац маркированнный,Содержание. 2 уровень,Bullet List,FooterText,numbered,Paragraphe de liste1,lp1,Абзац списка1"/>
    <w:basedOn w:val="a0"/>
    <w:link w:val="a5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,Абзац списка1 Знак"/>
    <w:link w:val="a4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E3B92"/>
    <w:rPr>
      <w:color w:val="0000FF"/>
      <w:u w:val="single"/>
    </w:rPr>
  </w:style>
  <w:style w:type="table" w:styleId="a9">
    <w:name w:val="Table Grid"/>
    <w:basedOn w:val="a2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E3B92"/>
    <w:rPr>
      <w:rFonts w:ascii="Calibri" w:eastAsia="Calibri" w:hAnsi="Calibri" w:cs="Times New Roman"/>
    </w:rPr>
  </w:style>
  <w:style w:type="paragraph" w:styleId="ac">
    <w:name w:val="Title"/>
    <w:aliases w:val="Название"/>
    <w:basedOn w:val="a0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c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E3B92"/>
  </w:style>
  <w:style w:type="table" w:customStyle="1" w:styleId="13">
    <w:name w:val="Сетка таблицы1"/>
    <w:basedOn w:val="a2"/>
    <w:next w:val="a9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0"/>
    <w:link w:val="af0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0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0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0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0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unhideWhenUsed/>
    <w:rsid w:val="005A1DA6"/>
    <w:rPr>
      <w:sz w:val="16"/>
      <w:szCs w:val="16"/>
    </w:rPr>
  </w:style>
  <w:style w:type="paragraph" w:styleId="af9">
    <w:name w:val="Normal (Web)"/>
    <w:basedOn w:val="a0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0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0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0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0"/>
    <w:next w:val="ac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0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1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,Колонтитул + Tahoma,9,5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1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1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1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1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1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1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1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0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0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0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1"/>
    <w:rsid w:val="00FB2483"/>
  </w:style>
  <w:style w:type="paragraph" w:customStyle="1" w:styleId="Heading21">
    <w:name w:val="Heading 2.1"/>
    <w:basedOn w:val="a0"/>
    <w:uiPriority w:val="99"/>
    <w:rsid w:val="008B3B11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Theme="minorEastAsia" w:hAnsi="Times New Roman"/>
      <w:b/>
      <w:spacing w:val="-2"/>
      <w:sz w:val="24"/>
      <w:szCs w:val="20"/>
      <w:lang w:eastAsia="ru-RU"/>
    </w:rPr>
  </w:style>
  <w:style w:type="paragraph" w:customStyle="1" w:styleId="t">
    <w:name w:val="t"/>
    <w:basedOn w:val="a0"/>
    <w:rsid w:val="008B3B11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Body3">
    <w:name w:val="Body3"/>
    <w:basedOn w:val="a0"/>
    <w:rsid w:val="008B3B11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0"/>
    <w:rsid w:val="008B3B11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0"/>
    <w:rsid w:val="008B3B11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0"/>
    <w:rsid w:val="008B3B11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0"/>
    <w:rsid w:val="008B3B11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0"/>
    <w:rsid w:val="008B3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8B3B11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styleId="aff3">
    <w:name w:val="Body Text Indent"/>
    <w:basedOn w:val="a0"/>
    <w:link w:val="aff4"/>
    <w:unhideWhenUsed/>
    <w:rsid w:val="008B3B11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f4">
    <w:name w:val="Основной текст с отступом Знак"/>
    <w:basedOn w:val="a1"/>
    <w:link w:val="aff3"/>
    <w:rsid w:val="008B3B11"/>
    <w:rPr>
      <w:rFonts w:asciiTheme="minorHAnsi" w:eastAsiaTheme="minorEastAsia" w:hAnsiTheme="minorHAnsi" w:cstheme="minorBidi"/>
      <w:sz w:val="22"/>
      <w:szCs w:val="22"/>
    </w:rPr>
  </w:style>
  <w:style w:type="character" w:customStyle="1" w:styleId="71">
    <w:name w:val="Заголовок №7_"/>
    <w:link w:val="7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0"/>
    <w:link w:val="71"/>
    <w:rsid w:val="008B3B11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5">
    <w:name w:val="Основной текст + Полужирный"/>
    <w:rsid w:val="008B3B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0"/>
    <w:link w:val="33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41">
    <w:name w:val="Основной текст (4)_"/>
    <w:link w:val="42"/>
    <w:rsid w:val="008B3B11"/>
    <w:rPr>
      <w:rFonts w:ascii="Tahoma" w:eastAsia="Tahoma" w:hAnsi="Tahoma" w:cs="Tahoma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B3B11"/>
    <w:pPr>
      <w:shd w:val="clear" w:color="auto" w:fill="FFFFFF"/>
      <w:spacing w:after="0" w:line="0" w:lineRule="atLeast"/>
      <w:ind w:hanging="360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26">
    <w:name w:val="Подпись к таблице (2)_"/>
    <w:link w:val="27"/>
    <w:rsid w:val="008B3B1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3">
    <w:name w:val="Основной текст (5) + Малые прописные"/>
    <w:rsid w:val="008B3B11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6">
    <w:name w:val="Колонтитул_"/>
    <w:link w:val="aff7"/>
    <w:rsid w:val="008B3B11"/>
    <w:rPr>
      <w:rFonts w:ascii="Times New Roman" w:eastAsia="Times New Roman" w:hAnsi="Times New Roman"/>
      <w:shd w:val="clear" w:color="auto" w:fill="FFFFFF"/>
    </w:rPr>
  </w:style>
  <w:style w:type="paragraph" w:customStyle="1" w:styleId="aff7">
    <w:name w:val="Колонтитул"/>
    <w:basedOn w:val="a0"/>
    <w:link w:val="aff6"/>
    <w:rsid w:val="008B3B1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8B3B11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8B3B11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8B3B11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54">
    <w:name w:val="Заголовок №5_"/>
    <w:link w:val="55"/>
    <w:rsid w:val="008B3B11"/>
    <w:rPr>
      <w:rFonts w:ascii="Tahoma" w:eastAsia="Tahoma" w:hAnsi="Tahoma" w:cs="Tahoma"/>
      <w:shd w:val="clear" w:color="auto" w:fill="FFFFFF"/>
    </w:rPr>
  </w:style>
  <w:style w:type="paragraph" w:customStyle="1" w:styleId="55">
    <w:name w:val="Заголовок №5"/>
    <w:basedOn w:val="a0"/>
    <w:link w:val="54"/>
    <w:rsid w:val="008B3B11"/>
    <w:pPr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63">
    <w:name w:val="Заголовок №6_"/>
    <w:link w:val="64"/>
    <w:rsid w:val="008B3B1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0"/>
    <w:link w:val="63"/>
    <w:rsid w:val="008B3B11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2">
    <w:name w:val="Основной текст (9)_"/>
    <w:link w:val="93"/>
    <w:rsid w:val="008B3B11"/>
    <w:rPr>
      <w:rFonts w:ascii="Tahoma" w:eastAsia="Tahoma" w:hAnsi="Tahoma" w:cs="Tahoma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8B3B11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8B3B11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0">
    <w:name w:val="Основной текст (11)_"/>
    <w:link w:val="111"/>
    <w:rsid w:val="008B3B1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8B3B11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8">
    <w:name w:val="Заголовок №1_"/>
    <w:link w:val="19"/>
    <w:rsid w:val="008B3B11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9">
    <w:name w:val="Заголовок №1"/>
    <w:basedOn w:val="a0"/>
    <w:link w:val="18"/>
    <w:rsid w:val="008B3B11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8B3B11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rsid w:val="008B3B11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6">
    <w:name w:val="Заголовок №3"/>
    <w:basedOn w:val="a0"/>
    <w:link w:val="35"/>
    <w:rsid w:val="008B3B11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0">
    <w:name w:val="Основной текст (12)_"/>
    <w:link w:val="121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0"/>
    <w:rsid w:val="008B3B1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harCharCharChar1">
    <w:name w:val="Char Char Знак Char Char Знак Знак Знак1 Знак"/>
    <w:basedOn w:val="a0"/>
    <w:rsid w:val="008B3B1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a">
    <w:name w:val="Нет списка1"/>
    <w:next w:val="a3"/>
    <w:uiPriority w:val="99"/>
    <w:semiHidden/>
    <w:unhideWhenUsed/>
    <w:rsid w:val="008B3B11"/>
  </w:style>
  <w:style w:type="paragraph" w:customStyle="1" w:styleId="1b">
    <w:name w:val="Текст выноски1"/>
    <w:basedOn w:val="a0"/>
    <w:next w:val="a6"/>
    <w:uiPriority w:val="99"/>
    <w:semiHidden/>
    <w:unhideWhenUsed/>
    <w:rsid w:val="008B3B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c">
    <w:name w:val="Без интервала1"/>
    <w:next w:val="af3"/>
    <w:uiPriority w:val="1"/>
    <w:qFormat/>
    <w:rsid w:val="008B3B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d">
    <w:name w:val="Текст примечания1"/>
    <w:basedOn w:val="a0"/>
    <w:next w:val="af"/>
    <w:uiPriority w:val="99"/>
    <w:semiHidden/>
    <w:unhideWhenUsed/>
    <w:rsid w:val="008B3B1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1e">
    <w:name w:val="Тема примечания1"/>
    <w:basedOn w:val="af"/>
    <w:next w:val="af"/>
    <w:uiPriority w:val="99"/>
    <w:semiHidden/>
    <w:unhideWhenUsed/>
    <w:rsid w:val="008B3B11"/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1f">
    <w:name w:val="Текст выноски Знак1"/>
    <w:basedOn w:val="a1"/>
    <w:uiPriority w:val="99"/>
    <w:semiHidden/>
    <w:rsid w:val="008B3B11"/>
    <w:rPr>
      <w:rFonts w:ascii="Segoe UI" w:hAnsi="Segoe UI" w:cs="Segoe UI"/>
      <w:sz w:val="18"/>
      <w:szCs w:val="18"/>
    </w:rPr>
  </w:style>
  <w:style w:type="character" w:customStyle="1" w:styleId="1f0">
    <w:name w:val="Текст примечания Знак1"/>
    <w:basedOn w:val="a1"/>
    <w:uiPriority w:val="99"/>
    <w:semiHidden/>
    <w:rsid w:val="008B3B11"/>
    <w:rPr>
      <w:sz w:val="20"/>
      <w:szCs w:val="20"/>
    </w:rPr>
  </w:style>
  <w:style w:type="paragraph" w:customStyle="1" w:styleId="210">
    <w:name w:val="Основной текст 21"/>
    <w:basedOn w:val="a0"/>
    <w:rsid w:val="008B3B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263A43"/>
  </w:style>
  <w:style w:type="character" w:styleId="aff8">
    <w:name w:val="FollowedHyperlink"/>
    <w:basedOn w:val="a1"/>
    <w:uiPriority w:val="99"/>
    <w:semiHidden/>
    <w:unhideWhenUsed/>
    <w:rsid w:val="00263A43"/>
    <w:rPr>
      <w:color w:val="954F72" w:themeColor="followedHyperlink"/>
      <w:u w:val="single"/>
    </w:rPr>
  </w:style>
  <w:style w:type="character" w:customStyle="1" w:styleId="112">
    <w:name w:val="Заголовок 1 Знак1"/>
    <w:aliases w:val="[Alt+1] Знак1,h1 Знак1,Titolo Sezione Знак1,H1 Знак1,Huvudrubrik Знак1,Heading 1 (NN) Знак1,Head 1 (Chapter heading) Знак1,l1 Знак1,Titre§ Знак1,1 Знак1,Section Head Знак1,Prophead level 1 Знак1,Prophead 1 Знак1,Section heading Знак1"/>
    <w:basedOn w:val="a1"/>
    <w:rsid w:val="00263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aliases w:val="Lev 2 Знак1,ParaLvl2 Знак1,Numbered - 2 Знак1,Major Знак1,Sub-paragraph Знак1,b Знак1,H2 Знак1,Head2A Знак1,2 Знак1,PARA2 Знак1,Headline 2 Знак1,nmhd2 Знак1,PA Major Section Знак1,h 3 Знак1,Heading 2a Знак1,S Heading Знак1,h2 Знак1"/>
    <w:basedOn w:val="a1"/>
    <w:semiHidden/>
    <w:rsid w:val="00263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aliases w:val="H4 Знак1,Numbered - 4 Знак1,PARA4 Знак1,dash Знак1,h4 Знак1,Sub sub heading Знак1,Sub-Minor Знак1,Fourth level Знак1,T4 Знак1,l4+toc4 Знак1,Numbered List Знак1,h:4 Знак1,4 dash Знак1,d Знак1,a. Знак1,H41 Знак1,H42 Знак1,H43 Знак1"/>
    <w:basedOn w:val="a1"/>
    <w:semiHidden/>
    <w:rsid w:val="00263A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29">
    <w:name w:val="Сетка таблицы2"/>
    <w:basedOn w:val="a2"/>
    <w:next w:val="a9"/>
    <w:uiPriority w:val="39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1"/>
    <w:rsid w:val="00CD0C41"/>
    <w:rPr>
      <w:rFonts w:ascii="Times New Roman" w:hAnsi="Times New Roman" w:cs="Times New Roman" w:hint="default"/>
      <w:b/>
      <w:bCs/>
    </w:rPr>
  </w:style>
  <w:style w:type="paragraph" w:styleId="aff9">
    <w:name w:val="Message Header"/>
    <w:basedOn w:val="afa"/>
    <w:link w:val="affa"/>
    <w:rsid w:val="00CD0C41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rsid w:val="00CD0C41"/>
    <w:rPr>
      <w:rFonts w:ascii="Times New Roman" w:eastAsia="Times New Roman" w:hAnsi="Times New Roman"/>
      <w:lang w:eastAsia="en-US"/>
    </w:rPr>
  </w:style>
  <w:style w:type="character" w:customStyle="1" w:styleId="affb">
    <w:name w:val="Заголовок сообщения (текст)"/>
    <w:rsid w:val="00CD0C41"/>
    <w:rPr>
      <w:rFonts w:ascii="Arial" w:hAnsi="Arial"/>
      <w:b/>
      <w:spacing w:val="-4"/>
      <w:sz w:val="18"/>
      <w:vertAlign w:val="baseline"/>
      <w:lang w:bidi="ar-SA"/>
    </w:rPr>
  </w:style>
  <w:style w:type="character" w:styleId="affc">
    <w:name w:val="line number"/>
    <w:basedOn w:val="a1"/>
    <w:rsid w:val="00CD0C41"/>
  </w:style>
  <w:style w:type="paragraph" w:customStyle="1" w:styleId="Preformat">
    <w:name w:val="Preformat"/>
    <w:uiPriority w:val="99"/>
    <w:rsid w:val="00CD0C41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2a">
    <w:name w:val="Body Text Indent 2"/>
    <w:basedOn w:val="a0"/>
    <w:link w:val="2b"/>
    <w:rsid w:val="00CD0C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CD0C41"/>
    <w:rPr>
      <w:rFonts w:ascii="Times New Roman" w:eastAsia="Times New Roman" w:hAnsi="Times New Roman"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CD0C41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e">
    <w:name w:val="Выделенная цитата Знак"/>
    <w:basedOn w:val="a1"/>
    <w:link w:val="affd"/>
    <w:uiPriority w:val="30"/>
    <w:rsid w:val="00CD0C41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f">
    <w:name w:val="Intense Reference"/>
    <w:basedOn w:val="a1"/>
    <w:uiPriority w:val="32"/>
    <w:qFormat/>
    <w:rsid w:val="00CD0C41"/>
    <w:rPr>
      <w:b/>
      <w:bCs/>
      <w:smallCaps/>
      <w:color w:val="ED7D31" w:themeColor="accent2"/>
      <w:spacing w:val="5"/>
      <w:u w:val="single"/>
    </w:rPr>
  </w:style>
  <w:style w:type="character" w:styleId="afff0">
    <w:name w:val="Subtle Reference"/>
    <w:basedOn w:val="a1"/>
    <w:uiPriority w:val="31"/>
    <w:qFormat/>
    <w:rsid w:val="00CD0C41"/>
    <w:rPr>
      <w:smallCaps/>
      <w:color w:val="ED7D31" w:themeColor="accent2"/>
      <w:u w:val="single"/>
    </w:rPr>
  </w:style>
  <w:style w:type="character" w:customStyle="1" w:styleId="2Arial">
    <w:name w:val="Основной текст (2) + Arial"/>
    <w:aliases w:val="Не полужирный"/>
    <w:uiPriority w:val="99"/>
    <w:rsid w:val="00CD0C41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xl65">
    <w:name w:val="xl65"/>
    <w:basedOn w:val="a0"/>
    <w:rsid w:val="00CD0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6">
    <w:name w:val="xl66"/>
    <w:basedOn w:val="a0"/>
    <w:rsid w:val="00CD0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CD0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5B07EA"/>
    <w:pPr>
      <w:numPr>
        <w:numId w:val="5"/>
      </w:numPr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xl63">
    <w:name w:val="xl63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0"/>
    <w:rsid w:val="005B07EA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0"/>
    <w:rsid w:val="005B07EA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0"/>
    <w:rsid w:val="005B07EA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0"/>
    <w:rsid w:val="005B07EA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0"/>
    <w:rsid w:val="005B07EA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0"/>
    <w:rsid w:val="005B0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5">
    <w:name w:val="xl135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20"/>
      <w:szCs w:val="20"/>
      <w:lang w:eastAsia="ru-RU"/>
    </w:rPr>
  </w:style>
  <w:style w:type="paragraph" w:customStyle="1" w:styleId="xl136">
    <w:name w:val="xl136"/>
    <w:basedOn w:val="a0"/>
    <w:rsid w:val="005B0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20"/>
      <w:szCs w:val="20"/>
      <w:lang w:eastAsia="ru-RU"/>
    </w:rPr>
  </w:style>
  <w:style w:type="paragraph" w:customStyle="1" w:styleId="xl137">
    <w:name w:val="xl137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8">
    <w:name w:val="xl138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9">
    <w:name w:val="xl139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40">
    <w:name w:val="xl140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41">
    <w:name w:val="xl141"/>
    <w:basedOn w:val="a0"/>
    <w:rsid w:val="005B07E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9"/>
      <w:szCs w:val="19"/>
      <w:lang w:eastAsia="ru-RU"/>
    </w:rPr>
  </w:style>
  <w:style w:type="paragraph" w:customStyle="1" w:styleId="xl142">
    <w:name w:val="xl142"/>
    <w:basedOn w:val="a0"/>
    <w:rsid w:val="005B07E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paragraph" w:customStyle="1" w:styleId="xl143">
    <w:name w:val="xl143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44">
    <w:name w:val="xl144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45">
    <w:name w:val="xl145"/>
    <w:basedOn w:val="a0"/>
    <w:rsid w:val="005B07E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0"/>
    <w:rsid w:val="00F652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F652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F652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0"/>
    <w:rsid w:val="00F652E4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xl146">
    <w:name w:val="xl146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7">
    <w:name w:val="xl147"/>
    <w:basedOn w:val="a0"/>
    <w:rsid w:val="00F652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0"/>
    <w:rsid w:val="00F652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0">
    <w:name w:val="xl150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1">
    <w:name w:val="xl151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2">
    <w:name w:val="xl152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3">
    <w:name w:val="xl153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6">
    <w:name w:val="xl156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F652E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F652E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F652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F652E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F652E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7">
    <w:name w:val="xl167"/>
    <w:basedOn w:val="a0"/>
    <w:rsid w:val="00F652E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F652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-elementchar">
    <w:name w:val="catalog-element__char"/>
    <w:basedOn w:val="a0"/>
    <w:rsid w:val="005F2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Emphasis"/>
    <w:basedOn w:val="a1"/>
    <w:qFormat/>
    <w:rsid w:val="005F2144"/>
    <w:rPr>
      <w:i/>
      <w:iCs/>
    </w:rPr>
  </w:style>
  <w:style w:type="paragraph" w:customStyle="1" w:styleId="ConsPlusNormal">
    <w:name w:val="ConsPlusNormal"/>
    <w:rsid w:val="005F2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33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f2">
    <w:name w:val="TOC Heading"/>
    <w:basedOn w:val="10"/>
    <w:next w:val="a0"/>
    <w:uiPriority w:val="39"/>
    <w:semiHidden/>
    <w:unhideWhenUsed/>
    <w:qFormat/>
    <w:rsid w:val="005512C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f1">
    <w:name w:val="toc 1"/>
    <w:basedOn w:val="a0"/>
    <w:next w:val="a0"/>
    <w:autoRedefine/>
    <w:uiPriority w:val="39"/>
    <w:unhideWhenUsed/>
    <w:qFormat/>
    <w:rsid w:val="005512C2"/>
    <w:pPr>
      <w:spacing w:after="100"/>
    </w:pPr>
    <w:rPr>
      <w:rFonts w:eastAsia="Times New Roman"/>
      <w:lang w:eastAsia="ru-RU"/>
    </w:rPr>
  </w:style>
  <w:style w:type="paragraph" w:customStyle="1" w:styleId="tkNazvanie">
    <w:name w:val="_Название (tkNazvanie)"/>
    <w:basedOn w:val="a0"/>
    <w:rsid w:val="005512C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f2">
    <w:name w:val="Неразрешенное упоминание1"/>
    <w:uiPriority w:val="99"/>
    <w:semiHidden/>
    <w:unhideWhenUsed/>
    <w:rsid w:val="0055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125B-A235-4D77-BB4B-6ED2F84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5279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user</cp:lastModifiedBy>
  <cp:revision>7</cp:revision>
  <cp:lastPrinted>2023-10-03T03:07:00Z</cp:lastPrinted>
  <dcterms:created xsi:type="dcterms:W3CDTF">2024-01-09T09:53:00Z</dcterms:created>
  <dcterms:modified xsi:type="dcterms:W3CDTF">2024-01-15T10:29:00Z</dcterms:modified>
</cp:coreProperties>
</file>