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0E890" w14:textId="77777777" w:rsidR="00635992" w:rsidRPr="00403307" w:rsidRDefault="00635992" w:rsidP="008C7270">
      <w:pPr>
        <w:rPr>
          <w:rFonts w:cs="Times New Roman"/>
          <w:bCs/>
          <w:szCs w:val="28"/>
        </w:rPr>
      </w:pPr>
      <w:bookmarkStart w:id="0" w:name="_Hlk200370883"/>
    </w:p>
    <w:p w14:paraId="5764E08D" w14:textId="02080F44" w:rsidR="00D91C8C" w:rsidRDefault="00D91C8C" w:rsidP="00D91C8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Минимальные</w:t>
      </w:r>
      <w:r w:rsidR="00C527FB">
        <w:rPr>
          <w:rFonts w:cs="Times New Roman"/>
          <w:b/>
          <w:szCs w:val="28"/>
        </w:rPr>
        <w:t xml:space="preserve"> технические </w:t>
      </w:r>
      <w:r w:rsidR="00FE3802">
        <w:rPr>
          <w:rFonts w:cs="Times New Roman"/>
          <w:b/>
          <w:szCs w:val="28"/>
        </w:rPr>
        <w:t>характеристики</w:t>
      </w:r>
      <w:r w:rsidR="00C527FB">
        <w:rPr>
          <w:rFonts w:cs="Times New Roman"/>
          <w:b/>
          <w:szCs w:val="28"/>
        </w:rPr>
        <w:t xml:space="preserve"> для приобретения и поставки </w:t>
      </w:r>
      <w:bookmarkStart w:id="1" w:name="_GoBack"/>
      <w:r w:rsidR="00C527FB">
        <w:rPr>
          <w:rFonts w:cs="Times New Roman"/>
          <w:b/>
          <w:szCs w:val="28"/>
        </w:rPr>
        <w:t xml:space="preserve">доильного аппарата </w:t>
      </w:r>
      <w:bookmarkEnd w:id="1"/>
      <w:r w:rsidR="00C527FB">
        <w:rPr>
          <w:rFonts w:cs="Times New Roman"/>
          <w:b/>
          <w:szCs w:val="28"/>
        </w:rPr>
        <w:t>(в кол. 1 единицы)</w:t>
      </w:r>
    </w:p>
    <w:bookmarkEnd w:id="0"/>
    <w:p w14:paraId="67E32638" w14:textId="77777777" w:rsidR="00C900AF" w:rsidRDefault="00C900AF" w:rsidP="00D91C8C">
      <w:pPr>
        <w:jc w:val="center"/>
        <w:rPr>
          <w:rFonts w:cs="Times New Roman"/>
          <w:b/>
          <w:szCs w:val="28"/>
        </w:rPr>
      </w:pPr>
    </w:p>
    <w:tbl>
      <w:tblPr>
        <w:tblStyle w:val="TableNormal"/>
        <w:tblW w:w="929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5"/>
      </w:tblGrid>
      <w:tr w:rsidR="00C900AF" w:rsidRPr="00507B45" w14:paraId="3FFB3D75" w14:textId="77777777" w:rsidTr="003D678F">
        <w:trPr>
          <w:trHeight w:val="1090"/>
        </w:trPr>
        <w:tc>
          <w:tcPr>
            <w:tcW w:w="9295" w:type="dxa"/>
          </w:tcPr>
          <w:p w14:paraId="1FD2E6C5" w14:textId="77777777" w:rsidR="00C900AF" w:rsidRPr="00C900AF" w:rsidRDefault="00C900AF" w:rsidP="003D678F">
            <w:pPr>
              <w:pStyle w:val="TableParagraph"/>
              <w:spacing w:before="35"/>
              <w:ind w:left="107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C900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Техническая характеристика доильного аппарата</w:t>
            </w:r>
          </w:p>
          <w:p w14:paraId="78EBD20E" w14:textId="6564E024" w:rsidR="00C900AF" w:rsidRPr="00C900AF" w:rsidRDefault="00C900AF" w:rsidP="00C900AF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Назначение:</w:t>
            </w: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доения одной коровы.</w:t>
            </w:r>
          </w:p>
          <w:p w14:paraId="09E64FA9" w14:textId="77777777" w:rsidR="00C900AF" w:rsidRPr="00C900AF" w:rsidRDefault="00C900AF" w:rsidP="00C900AF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Тип:</w:t>
            </w: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Вакуумный полуавтоматический доильный аппарат.</w:t>
            </w:r>
          </w:p>
          <w:p w14:paraId="638AC183" w14:textId="77777777" w:rsidR="00C900AF" w:rsidRPr="00C900AF" w:rsidRDefault="00C900AF" w:rsidP="00C900AF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Вакуумный насос:</w:t>
            </w:r>
          </w:p>
          <w:p w14:paraId="5D2EA47E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Производительность: не менее 210-230 л/мин.</w:t>
            </w:r>
          </w:p>
          <w:p w14:paraId="616950CF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Тип: масляный </w:t>
            </w:r>
          </w:p>
          <w:p w14:paraId="204E09A4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Встроенный регулятор вакуума для стабильной работы</w:t>
            </w:r>
          </w:p>
          <w:p w14:paraId="6CD49664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Пластины: фибер</w:t>
            </w:r>
          </w:p>
          <w:p w14:paraId="329A74E9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Ресивер:18 л.</w:t>
            </w:r>
          </w:p>
          <w:p w14:paraId="6A83EEC6" w14:textId="77777777" w:rsidR="00C900AF" w:rsidRPr="00C900AF" w:rsidRDefault="00C900AF" w:rsidP="00C900AF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Мотор:</w:t>
            </w:r>
          </w:p>
          <w:p w14:paraId="626C23DB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Мощность: не менее 0,75 лс 0.55 кВт. </w:t>
            </w:r>
          </w:p>
          <w:p w14:paraId="69A8610C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Обороты двигателя: не менее 1380 </w:t>
            </w: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rpm</w:t>
            </w:r>
          </w:p>
          <w:p w14:paraId="7B9FF70D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Напряжение: 220 В, 50 Гц.</w:t>
            </w:r>
          </w:p>
          <w:p w14:paraId="42D5AAEE" w14:textId="77777777" w:rsidR="00C900AF" w:rsidRPr="00C900AF" w:rsidRDefault="00C900AF" w:rsidP="00C900AF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Молочный бидон:</w:t>
            </w:r>
          </w:p>
          <w:p w14:paraId="1A0B3405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Объём: </w:t>
            </w: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 менее </w:t>
            </w: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литров.</w:t>
            </w:r>
          </w:p>
          <w:p w14:paraId="3AD76933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Материал: нержавеющая сталь (гигиеничный и долговечный).</w:t>
            </w:r>
          </w:p>
          <w:p w14:paraId="74EBAB02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Объем коллектора: не менее 240сс</w:t>
            </w:r>
          </w:p>
          <w:p w14:paraId="100C51A2" w14:textId="77777777" w:rsidR="00C900AF" w:rsidRPr="00C900AF" w:rsidRDefault="00C900AF" w:rsidP="00C900AF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Доильные стаканы:</w:t>
            </w:r>
          </w:p>
          <w:p w14:paraId="43A46887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Количество: </w:t>
            </w: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 менее </w:t>
            </w: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  <w:p w14:paraId="154AD11F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 вкладышей: силикон для комфорта животного.</w:t>
            </w:r>
          </w:p>
          <w:p w14:paraId="72455013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Молочные шланги: не менее 2200мм</w:t>
            </w:r>
          </w:p>
          <w:p w14:paraId="681DE37C" w14:textId="77777777" w:rsidR="00C900AF" w:rsidRPr="00C900AF" w:rsidRDefault="00C900AF" w:rsidP="00C900AF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 и вес:</w:t>
            </w:r>
          </w:p>
          <w:p w14:paraId="5DACEC2E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Вес: </w:t>
            </w: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более 50 кг</w:t>
            </w: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ED7C46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ШДВ: не более 70*90*100</w:t>
            </w:r>
          </w:p>
          <w:p w14:paraId="2AC561EC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Размеры: компактные, удобные для перемещения и хранения.</w:t>
            </w:r>
          </w:p>
          <w:p w14:paraId="714A6210" w14:textId="77777777" w:rsidR="00C900AF" w:rsidRPr="00C900AF" w:rsidRDefault="00C900AF" w:rsidP="00C900AF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Особенности:</w:t>
            </w:r>
          </w:p>
          <w:p w14:paraId="4DA0FD04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Лёгкий в обслуживании и чистке.</w:t>
            </w:r>
          </w:p>
          <w:p w14:paraId="34177060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Надёжная работа вакуумного</w:t>
            </w: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насоса</w:t>
            </w: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23ED843" w14:textId="77777777" w:rsidR="00C900AF" w:rsidRPr="00C900AF" w:rsidRDefault="00C900AF" w:rsidP="00C900A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Компактный дизайн, удобный для небольших хозяйств.</w:t>
            </w:r>
          </w:p>
        </w:tc>
      </w:tr>
      <w:tr w:rsidR="00C900AF" w:rsidRPr="00326505" w14:paraId="26EB5969" w14:textId="77777777" w:rsidTr="003D678F">
        <w:trPr>
          <w:trHeight w:val="1141"/>
        </w:trPr>
        <w:tc>
          <w:tcPr>
            <w:tcW w:w="9295" w:type="dxa"/>
          </w:tcPr>
          <w:p w14:paraId="22119547" w14:textId="1968F3A2" w:rsidR="00C900AF" w:rsidRPr="00C900AF" w:rsidRDefault="00C900AF" w:rsidP="003D678F">
            <w:pPr>
              <w:pStyle w:val="TableParagraph"/>
              <w:spacing w:before="46" w:line="254" w:lineRule="auto"/>
              <w:ind w:left="107" w:right="11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bookmarkStart w:id="2" w:name="_Hlk200371154"/>
            <w:r w:rsidRPr="00C900A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Дополнительные услуги</w:t>
            </w:r>
          </w:p>
          <w:p w14:paraId="17989A70" w14:textId="77777777" w:rsidR="00C900AF" w:rsidRPr="00C900AF" w:rsidRDefault="00C900AF" w:rsidP="00C900AF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консультационная поддержка после поставки;</w:t>
            </w:r>
          </w:p>
          <w:p w14:paraId="546985C4" w14:textId="77777777" w:rsidR="00C900AF" w:rsidRPr="00C900AF" w:rsidRDefault="00C900AF" w:rsidP="00C900AF">
            <w:pPr>
              <w:pStyle w:val="TableParagraph"/>
              <w:numPr>
                <w:ilvl w:val="0"/>
                <w:numId w:val="26"/>
              </w:numPr>
              <w:spacing w:before="46" w:line="254" w:lineRule="auto"/>
              <w:ind w:right="1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0AF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  <w:p w14:paraId="6F3D8A30" w14:textId="77777777" w:rsidR="00C900AF" w:rsidRPr="00C900AF" w:rsidRDefault="00C900AF" w:rsidP="003D678F">
            <w:pPr>
              <w:pStyle w:val="TableParagraph"/>
              <w:spacing w:before="46" w:line="254" w:lineRule="auto"/>
              <w:ind w:left="827" w:right="11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bookmarkEnd w:id="2"/>
    </w:tbl>
    <w:p w14:paraId="16EDD754" w14:textId="203E2F40" w:rsidR="000A07B0" w:rsidRPr="00570203" w:rsidRDefault="000A07B0" w:rsidP="00570203">
      <w:pPr>
        <w:tabs>
          <w:tab w:val="left" w:pos="993"/>
        </w:tabs>
        <w:rPr>
          <w:rFonts w:eastAsia="Times New Roman" w:cs="Times New Roman"/>
          <w:szCs w:val="24"/>
        </w:rPr>
      </w:pPr>
    </w:p>
    <w:sectPr w:rsidR="000A07B0" w:rsidRPr="00570203" w:rsidSect="00EA64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B7F00E0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49E4EFC"/>
    <w:multiLevelType w:val="hybridMultilevel"/>
    <w:tmpl w:val="DD2C9FB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A2629"/>
    <w:multiLevelType w:val="hybridMultilevel"/>
    <w:tmpl w:val="6DE8DB76"/>
    <w:lvl w:ilvl="0" w:tplc="A11C30F6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07A61C5E"/>
    <w:multiLevelType w:val="multilevel"/>
    <w:tmpl w:val="CF7EA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C0A6A"/>
    <w:multiLevelType w:val="multilevel"/>
    <w:tmpl w:val="657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73A5E"/>
    <w:multiLevelType w:val="multilevel"/>
    <w:tmpl w:val="C9C0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E7BF9"/>
    <w:multiLevelType w:val="hybridMultilevel"/>
    <w:tmpl w:val="889C421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E7792"/>
    <w:multiLevelType w:val="hybridMultilevel"/>
    <w:tmpl w:val="B922C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1735"/>
    <w:multiLevelType w:val="hybridMultilevel"/>
    <w:tmpl w:val="41D2710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A767D"/>
    <w:multiLevelType w:val="hybridMultilevel"/>
    <w:tmpl w:val="944CC544"/>
    <w:lvl w:ilvl="0" w:tplc="F21E0BFE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4962C7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21E0BFE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B58D0"/>
    <w:multiLevelType w:val="hybridMultilevel"/>
    <w:tmpl w:val="45FE8C9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E29A9"/>
    <w:multiLevelType w:val="hybridMultilevel"/>
    <w:tmpl w:val="F7FC46F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8416E"/>
    <w:multiLevelType w:val="hybridMultilevel"/>
    <w:tmpl w:val="89F2AFD0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50BD1"/>
    <w:multiLevelType w:val="hybridMultilevel"/>
    <w:tmpl w:val="165C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C674B"/>
    <w:multiLevelType w:val="hybridMultilevel"/>
    <w:tmpl w:val="EC4849AA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61901"/>
    <w:multiLevelType w:val="hybridMultilevel"/>
    <w:tmpl w:val="57F60FEC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03F02"/>
    <w:multiLevelType w:val="hybridMultilevel"/>
    <w:tmpl w:val="0082D98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532F7DE2"/>
    <w:multiLevelType w:val="hybridMultilevel"/>
    <w:tmpl w:val="31667E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DD21AD1"/>
    <w:multiLevelType w:val="hybridMultilevel"/>
    <w:tmpl w:val="DFD6D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451574"/>
    <w:multiLevelType w:val="multilevel"/>
    <w:tmpl w:val="8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A412D5"/>
    <w:multiLevelType w:val="hybridMultilevel"/>
    <w:tmpl w:val="F7D09A04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01895"/>
    <w:multiLevelType w:val="hybridMultilevel"/>
    <w:tmpl w:val="AE2677E6"/>
    <w:lvl w:ilvl="0" w:tplc="A11C3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6158C"/>
    <w:multiLevelType w:val="hybridMultilevel"/>
    <w:tmpl w:val="95789D3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71D21"/>
    <w:multiLevelType w:val="hybridMultilevel"/>
    <w:tmpl w:val="CA688016"/>
    <w:lvl w:ilvl="0" w:tplc="04090015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4" w15:restartNumberingAfterBreak="0">
    <w:nsid w:val="6FA13CAB"/>
    <w:multiLevelType w:val="hybridMultilevel"/>
    <w:tmpl w:val="EFEA8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0573F"/>
    <w:multiLevelType w:val="hybridMultilevel"/>
    <w:tmpl w:val="CD7A7676"/>
    <w:lvl w:ilvl="0" w:tplc="A11C30F6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 w15:restartNumberingAfterBreak="0">
    <w:nsid w:val="7D724C44"/>
    <w:multiLevelType w:val="hybridMultilevel"/>
    <w:tmpl w:val="2A52051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66EF6"/>
    <w:multiLevelType w:val="multilevel"/>
    <w:tmpl w:val="CF7EA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18"/>
  </w:num>
  <w:num w:numId="5">
    <w:abstractNumId w:val="16"/>
  </w:num>
  <w:num w:numId="6">
    <w:abstractNumId w:val="0"/>
  </w:num>
  <w:num w:numId="7">
    <w:abstractNumId w:val="9"/>
  </w:num>
  <w:num w:numId="8">
    <w:abstractNumId w:val="7"/>
  </w:num>
  <w:num w:numId="9">
    <w:abstractNumId w:val="24"/>
  </w:num>
  <w:num w:numId="10">
    <w:abstractNumId w:val="17"/>
  </w:num>
  <w:num w:numId="11">
    <w:abstractNumId w:val="13"/>
  </w:num>
  <w:num w:numId="12">
    <w:abstractNumId w:val="20"/>
  </w:num>
  <w:num w:numId="13">
    <w:abstractNumId w:val="6"/>
  </w:num>
  <w:num w:numId="14">
    <w:abstractNumId w:val="14"/>
  </w:num>
  <w:num w:numId="15">
    <w:abstractNumId w:val="22"/>
  </w:num>
  <w:num w:numId="16">
    <w:abstractNumId w:val="8"/>
  </w:num>
  <w:num w:numId="17">
    <w:abstractNumId w:val="11"/>
  </w:num>
  <w:num w:numId="18">
    <w:abstractNumId w:val="15"/>
  </w:num>
  <w:num w:numId="19">
    <w:abstractNumId w:val="1"/>
  </w:num>
  <w:num w:numId="20">
    <w:abstractNumId w:val="10"/>
  </w:num>
  <w:num w:numId="21">
    <w:abstractNumId w:val="26"/>
  </w:num>
  <w:num w:numId="22">
    <w:abstractNumId w:val="12"/>
  </w:num>
  <w:num w:numId="23">
    <w:abstractNumId w:val="2"/>
  </w:num>
  <w:num w:numId="24">
    <w:abstractNumId w:val="3"/>
  </w:num>
  <w:num w:numId="25">
    <w:abstractNumId w:val="27"/>
  </w:num>
  <w:num w:numId="26">
    <w:abstractNumId w:val="25"/>
  </w:num>
  <w:num w:numId="27">
    <w:abstractNumId w:val="21"/>
  </w:num>
  <w:num w:numId="2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4E"/>
    <w:rsid w:val="0000068D"/>
    <w:rsid w:val="00000B9E"/>
    <w:rsid w:val="0001334A"/>
    <w:rsid w:val="000144BF"/>
    <w:rsid w:val="000315E3"/>
    <w:rsid w:val="00031F07"/>
    <w:rsid w:val="000341FD"/>
    <w:rsid w:val="00034A29"/>
    <w:rsid w:val="00044248"/>
    <w:rsid w:val="00051D66"/>
    <w:rsid w:val="000530CC"/>
    <w:rsid w:val="00054734"/>
    <w:rsid w:val="000621A2"/>
    <w:rsid w:val="000677E7"/>
    <w:rsid w:val="00070C24"/>
    <w:rsid w:val="00073ACE"/>
    <w:rsid w:val="0007628E"/>
    <w:rsid w:val="000878FB"/>
    <w:rsid w:val="00091438"/>
    <w:rsid w:val="0009317B"/>
    <w:rsid w:val="000941EE"/>
    <w:rsid w:val="0009613A"/>
    <w:rsid w:val="000977A8"/>
    <w:rsid w:val="000A07B0"/>
    <w:rsid w:val="000A17EF"/>
    <w:rsid w:val="000A717D"/>
    <w:rsid w:val="000A76AD"/>
    <w:rsid w:val="000B3E89"/>
    <w:rsid w:val="000C16FB"/>
    <w:rsid w:val="000C4A0C"/>
    <w:rsid w:val="000C593F"/>
    <w:rsid w:val="000D0EAF"/>
    <w:rsid w:val="000D13A1"/>
    <w:rsid w:val="000D510F"/>
    <w:rsid w:val="000E28EB"/>
    <w:rsid w:val="000E6841"/>
    <w:rsid w:val="000F406F"/>
    <w:rsid w:val="000F668F"/>
    <w:rsid w:val="00102CAC"/>
    <w:rsid w:val="00111FA9"/>
    <w:rsid w:val="00115762"/>
    <w:rsid w:val="00141562"/>
    <w:rsid w:val="00144404"/>
    <w:rsid w:val="00153FC8"/>
    <w:rsid w:val="001730DE"/>
    <w:rsid w:val="0017328E"/>
    <w:rsid w:val="00174D5F"/>
    <w:rsid w:val="00177B51"/>
    <w:rsid w:val="0018032C"/>
    <w:rsid w:val="0018269F"/>
    <w:rsid w:val="00185AF3"/>
    <w:rsid w:val="001910DC"/>
    <w:rsid w:val="001920B7"/>
    <w:rsid w:val="00194CFD"/>
    <w:rsid w:val="001A1D87"/>
    <w:rsid w:val="001A1DA2"/>
    <w:rsid w:val="001A636B"/>
    <w:rsid w:val="001B5CA9"/>
    <w:rsid w:val="001C72C1"/>
    <w:rsid w:val="001C73CC"/>
    <w:rsid w:val="001D1DFC"/>
    <w:rsid w:val="001D4A3F"/>
    <w:rsid w:val="001E36A3"/>
    <w:rsid w:val="001E5E42"/>
    <w:rsid w:val="001E64DB"/>
    <w:rsid w:val="00201633"/>
    <w:rsid w:val="00204772"/>
    <w:rsid w:val="00205E95"/>
    <w:rsid w:val="00243AD2"/>
    <w:rsid w:val="00244B63"/>
    <w:rsid w:val="00244E79"/>
    <w:rsid w:val="002529C9"/>
    <w:rsid w:val="00253EBF"/>
    <w:rsid w:val="00263F94"/>
    <w:rsid w:val="00265E3B"/>
    <w:rsid w:val="00273AD1"/>
    <w:rsid w:val="002773C9"/>
    <w:rsid w:val="00283077"/>
    <w:rsid w:val="002A1E6C"/>
    <w:rsid w:val="002B15C4"/>
    <w:rsid w:val="002B3A51"/>
    <w:rsid w:val="002B45C3"/>
    <w:rsid w:val="002B685A"/>
    <w:rsid w:val="002B721C"/>
    <w:rsid w:val="002C0E6E"/>
    <w:rsid w:val="002C2E09"/>
    <w:rsid w:val="002C35F6"/>
    <w:rsid w:val="002C6A20"/>
    <w:rsid w:val="002D38D4"/>
    <w:rsid w:val="002D5989"/>
    <w:rsid w:val="002D7002"/>
    <w:rsid w:val="002E381B"/>
    <w:rsid w:val="002E5C35"/>
    <w:rsid w:val="002E68DB"/>
    <w:rsid w:val="002F5AB5"/>
    <w:rsid w:val="003072ED"/>
    <w:rsid w:val="00312FE3"/>
    <w:rsid w:val="003236C4"/>
    <w:rsid w:val="003264D9"/>
    <w:rsid w:val="00326E3B"/>
    <w:rsid w:val="003277AF"/>
    <w:rsid w:val="00333C34"/>
    <w:rsid w:val="0034015C"/>
    <w:rsid w:val="00346D30"/>
    <w:rsid w:val="00347DC4"/>
    <w:rsid w:val="00354F0C"/>
    <w:rsid w:val="00355417"/>
    <w:rsid w:val="00380650"/>
    <w:rsid w:val="00385EDA"/>
    <w:rsid w:val="00386C60"/>
    <w:rsid w:val="00390767"/>
    <w:rsid w:val="0039149D"/>
    <w:rsid w:val="00395F68"/>
    <w:rsid w:val="003A4335"/>
    <w:rsid w:val="003A47D8"/>
    <w:rsid w:val="003A764E"/>
    <w:rsid w:val="003B1F28"/>
    <w:rsid w:val="003D2FC2"/>
    <w:rsid w:val="003D3819"/>
    <w:rsid w:val="003D7CBC"/>
    <w:rsid w:val="003E11B2"/>
    <w:rsid w:val="003E64FE"/>
    <w:rsid w:val="003F5E5E"/>
    <w:rsid w:val="003F6F94"/>
    <w:rsid w:val="004041E6"/>
    <w:rsid w:val="00420066"/>
    <w:rsid w:val="004236CB"/>
    <w:rsid w:val="0043652A"/>
    <w:rsid w:val="00441FEA"/>
    <w:rsid w:val="00442F46"/>
    <w:rsid w:val="00447C5F"/>
    <w:rsid w:val="00462195"/>
    <w:rsid w:val="0046312B"/>
    <w:rsid w:val="00463ACF"/>
    <w:rsid w:val="00463C88"/>
    <w:rsid w:val="00464B59"/>
    <w:rsid w:val="00476D05"/>
    <w:rsid w:val="0048776E"/>
    <w:rsid w:val="00490A74"/>
    <w:rsid w:val="00490D82"/>
    <w:rsid w:val="0049444E"/>
    <w:rsid w:val="00494956"/>
    <w:rsid w:val="004A6795"/>
    <w:rsid w:val="004B20B9"/>
    <w:rsid w:val="004B396A"/>
    <w:rsid w:val="004B650E"/>
    <w:rsid w:val="004C3D8C"/>
    <w:rsid w:val="004C47B8"/>
    <w:rsid w:val="004C4F54"/>
    <w:rsid w:val="004D773B"/>
    <w:rsid w:val="004F224C"/>
    <w:rsid w:val="004F472E"/>
    <w:rsid w:val="004F4DFE"/>
    <w:rsid w:val="004F73AD"/>
    <w:rsid w:val="0050080A"/>
    <w:rsid w:val="00500816"/>
    <w:rsid w:val="005117D8"/>
    <w:rsid w:val="00523472"/>
    <w:rsid w:val="00531E40"/>
    <w:rsid w:val="00532016"/>
    <w:rsid w:val="00546EAB"/>
    <w:rsid w:val="00554F44"/>
    <w:rsid w:val="005562E6"/>
    <w:rsid w:val="00560EFA"/>
    <w:rsid w:val="00566536"/>
    <w:rsid w:val="00570203"/>
    <w:rsid w:val="00572C87"/>
    <w:rsid w:val="00583C96"/>
    <w:rsid w:val="005848CA"/>
    <w:rsid w:val="0059239F"/>
    <w:rsid w:val="0059382C"/>
    <w:rsid w:val="00594FC8"/>
    <w:rsid w:val="00595C94"/>
    <w:rsid w:val="005976BD"/>
    <w:rsid w:val="005A0F1E"/>
    <w:rsid w:val="005A6BCD"/>
    <w:rsid w:val="005B67A3"/>
    <w:rsid w:val="005B722E"/>
    <w:rsid w:val="005C3161"/>
    <w:rsid w:val="005C36C4"/>
    <w:rsid w:val="005C47E7"/>
    <w:rsid w:val="005C7FE2"/>
    <w:rsid w:val="005D1C2F"/>
    <w:rsid w:val="005E6E0C"/>
    <w:rsid w:val="005F429D"/>
    <w:rsid w:val="0061112B"/>
    <w:rsid w:val="00614D4E"/>
    <w:rsid w:val="00615249"/>
    <w:rsid w:val="0061746F"/>
    <w:rsid w:val="006237A7"/>
    <w:rsid w:val="00623BF8"/>
    <w:rsid w:val="00625D51"/>
    <w:rsid w:val="00635992"/>
    <w:rsid w:val="0064069F"/>
    <w:rsid w:val="00652B58"/>
    <w:rsid w:val="00656BB4"/>
    <w:rsid w:val="00667CE3"/>
    <w:rsid w:val="006700DA"/>
    <w:rsid w:val="0067213E"/>
    <w:rsid w:val="0067713C"/>
    <w:rsid w:val="00677E4E"/>
    <w:rsid w:val="00695461"/>
    <w:rsid w:val="00697B81"/>
    <w:rsid w:val="006A4BA8"/>
    <w:rsid w:val="006B09C0"/>
    <w:rsid w:val="006B49DC"/>
    <w:rsid w:val="006C5737"/>
    <w:rsid w:val="006D0719"/>
    <w:rsid w:val="006D77F6"/>
    <w:rsid w:val="006E1CEA"/>
    <w:rsid w:val="006E3AC3"/>
    <w:rsid w:val="006E4559"/>
    <w:rsid w:val="006E5C99"/>
    <w:rsid w:val="006F0577"/>
    <w:rsid w:val="006F350F"/>
    <w:rsid w:val="007001A2"/>
    <w:rsid w:val="007042B1"/>
    <w:rsid w:val="007161CB"/>
    <w:rsid w:val="007202CA"/>
    <w:rsid w:val="00722FCC"/>
    <w:rsid w:val="00732E3D"/>
    <w:rsid w:val="0074552E"/>
    <w:rsid w:val="00750CF8"/>
    <w:rsid w:val="00756BA5"/>
    <w:rsid w:val="007760C7"/>
    <w:rsid w:val="0078167C"/>
    <w:rsid w:val="00786108"/>
    <w:rsid w:val="007B3A90"/>
    <w:rsid w:val="007C6054"/>
    <w:rsid w:val="007C6196"/>
    <w:rsid w:val="007D0CBC"/>
    <w:rsid w:val="007D0EEC"/>
    <w:rsid w:val="007D19A6"/>
    <w:rsid w:val="007D76FB"/>
    <w:rsid w:val="007E11E9"/>
    <w:rsid w:val="007E75BA"/>
    <w:rsid w:val="007F2E34"/>
    <w:rsid w:val="007F5332"/>
    <w:rsid w:val="007F56E8"/>
    <w:rsid w:val="007F7D45"/>
    <w:rsid w:val="0080025A"/>
    <w:rsid w:val="0080336E"/>
    <w:rsid w:val="00804D67"/>
    <w:rsid w:val="0082422C"/>
    <w:rsid w:val="008361E3"/>
    <w:rsid w:val="00852FF9"/>
    <w:rsid w:val="00867396"/>
    <w:rsid w:val="0087088C"/>
    <w:rsid w:val="0089092B"/>
    <w:rsid w:val="008916E2"/>
    <w:rsid w:val="00897330"/>
    <w:rsid w:val="008B3A49"/>
    <w:rsid w:val="008C1FE1"/>
    <w:rsid w:val="008C7270"/>
    <w:rsid w:val="008D019A"/>
    <w:rsid w:val="008D6E14"/>
    <w:rsid w:val="008E38FC"/>
    <w:rsid w:val="008E59FC"/>
    <w:rsid w:val="008F0B01"/>
    <w:rsid w:val="00901182"/>
    <w:rsid w:val="00912DCD"/>
    <w:rsid w:val="0091383E"/>
    <w:rsid w:val="0092165B"/>
    <w:rsid w:val="00925455"/>
    <w:rsid w:val="009326C7"/>
    <w:rsid w:val="00946F5C"/>
    <w:rsid w:val="009530E3"/>
    <w:rsid w:val="0095383C"/>
    <w:rsid w:val="00961ED3"/>
    <w:rsid w:val="009746F9"/>
    <w:rsid w:val="00976961"/>
    <w:rsid w:val="00994964"/>
    <w:rsid w:val="0099749F"/>
    <w:rsid w:val="009A04E0"/>
    <w:rsid w:val="009A157B"/>
    <w:rsid w:val="009A3404"/>
    <w:rsid w:val="009B6139"/>
    <w:rsid w:val="009B62BA"/>
    <w:rsid w:val="009C3634"/>
    <w:rsid w:val="009C7604"/>
    <w:rsid w:val="009D0881"/>
    <w:rsid w:val="009D0F91"/>
    <w:rsid w:val="009D1077"/>
    <w:rsid w:val="009D1213"/>
    <w:rsid w:val="009D2763"/>
    <w:rsid w:val="00A075C1"/>
    <w:rsid w:val="00A07E71"/>
    <w:rsid w:val="00A17F05"/>
    <w:rsid w:val="00A20D88"/>
    <w:rsid w:val="00A23355"/>
    <w:rsid w:val="00A238A8"/>
    <w:rsid w:val="00A31D1B"/>
    <w:rsid w:val="00A32DA4"/>
    <w:rsid w:val="00A51CDF"/>
    <w:rsid w:val="00A51FDA"/>
    <w:rsid w:val="00A601E9"/>
    <w:rsid w:val="00A66089"/>
    <w:rsid w:val="00A667EB"/>
    <w:rsid w:val="00A6691A"/>
    <w:rsid w:val="00A73D10"/>
    <w:rsid w:val="00A766D7"/>
    <w:rsid w:val="00A82263"/>
    <w:rsid w:val="00A93669"/>
    <w:rsid w:val="00A94B42"/>
    <w:rsid w:val="00AA4D1D"/>
    <w:rsid w:val="00AA7736"/>
    <w:rsid w:val="00AC0B27"/>
    <w:rsid w:val="00AD128A"/>
    <w:rsid w:val="00AD3CF0"/>
    <w:rsid w:val="00AE3FF8"/>
    <w:rsid w:val="00AE4E82"/>
    <w:rsid w:val="00AF0F7A"/>
    <w:rsid w:val="00AF5D90"/>
    <w:rsid w:val="00B100E4"/>
    <w:rsid w:val="00B15B9F"/>
    <w:rsid w:val="00B2549D"/>
    <w:rsid w:val="00B259B7"/>
    <w:rsid w:val="00B3382C"/>
    <w:rsid w:val="00B454CA"/>
    <w:rsid w:val="00B5124A"/>
    <w:rsid w:val="00B52AD6"/>
    <w:rsid w:val="00B531C3"/>
    <w:rsid w:val="00B541F5"/>
    <w:rsid w:val="00B57219"/>
    <w:rsid w:val="00B60568"/>
    <w:rsid w:val="00B6617A"/>
    <w:rsid w:val="00B67A92"/>
    <w:rsid w:val="00B734B9"/>
    <w:rsid w:val="00B82FEC"/>
    <w:rsid w:val="00B8753F"/>
    <w:rsid w:val="00B87CDE"/>
    <w:rsid w:val="00B909B4"/>
    <w:rsid w:val="00B90A87"/>
    <w:rsid w:val="00BA1792"/>
    <w:rsid w:val="00BA3377"/>
    <w:rsid w:val="00BB7EFD"/>
    <w:rsid w:val="00BD0DB1"/>
    <w:rsid w:val="00BD450C"/>
    <w:rsid w:val="00BE1C7A"/>
    <w:rsid w:val="00BE6A74"/>
    <w:rsid w:val="00C0355E"/>
    <w:rsid w:val="00C0722B"/>
    <w:rsid w:val="00C106EE"/>
    <w:rsid w:val="00C121D7"/>
    <w:rsid w:val="00C17010"/>
    <w:rsid w:val="00C23AFD"/>
    <w:rsid w:val="00C36A20"/>
    <w:rsid w:val="00C43735"/>
    <w:rsid w:val="00C46B68"/>
    <w:rsid w:val="00C527FB"/>
    <w:rsid w:val="00C55194"/>
    <w:rsid w:val="00C64FE0"/>
    <w:rsid w:val="00C72A4A"/>
    <w:rsid w:val="00C73584"/>
    <w:rsid w:val="00C73CC1"/>
    <w:rsid w:val="00C83E3F"/>
    <w:rsid w:val="00C8693C"/>
    <w:rsid w:val="00C900AF"/>
    <w:rsid w:val="00C91EFE"/>
    <w:rsid w:val="00CA23CA"/>
    <w:rsid w:val="00CA61E2"/>
    <w:rsid w:val="00CB0F02"/>
    <w:rsid w:val="00CB2E17"/>
    <w:rsid w:val="00CB5957"/>
    <w:rsid w:val="00CB6FF4"/>
    <w:rsid w:val="00CC7025"/>
    <w:rsid w:val="00CF6D02"/>
    <w:rsid w:val="00D03892"/>
    <w:rsid w:val="00D06070"/>
    <w:rsid w:val="00D07E88"/>
    <w:rsid w:val="00D12A9B"/>
    <w:rsid w:val="00D23741"/>
    <w:rsid w:val="00D34968"/>
    <w:rsid w:val="00D34E17"/>
    <w:rsid w:val="00D40127"/>
    <w:rsid w:val="00D43B27"/>
    <w:rsid w:val="00D43C58"/>
    <w:rsid w:val="00D4563B"/>
    <w:rsid w:val="00D52FA4"/>
    <w:rsid w:val="00D53E92"/>
    <w:rsid w:val="00D70054"/>
    <w:rsid w:val="00D71E10"/>
    <w:rsid w:val="00D76A6A"/>
    <w:rsid w:val="00D91C8C"/>
    <w:rsid w:val="00D9322E"/>
    <w:rsid w:val="00D96082"/>
    <w:rsid w:val="00DB057F"/>
    <w:rsid w:val="00DB7A90"/>
    <w:rsid w:val="00DC27E2"/>
    <w:rsid w:val="00DC3110"/>
    <w:rsid w:val="00DD04B0"/>
    <w:rsid w:val="00DD77DA"/>
    <w:rsid w:val="00DF12B4"/>
    <w:rsid w:val="00E05E2B"/>
    <w:rsid w:val="00E11E9F"/>
    <w:rsid w:val="00E12CD8"/>
    <w:rsid w:val="00E137E7"/>
    <w:rsid w:val="00E2137A"/>
    <w:rsid w:val="00E226FC"/>
    <w:rsid w:val="00E2618C"/>
    <w:rsid w:val="00E30457"/>
    <w:rsid w:val="00E3350C"/>
    <w:rsid w:val="00E34BB5"/>
    <w:rsid w:val="00E43698"/>
    <w:rsid w:val="00E508BA"/>
    <w:rsid w:val="00E51D10"/>
    <w:rsid w:val="00E559DF"/>
    <w:rsid w:val="00E56403"/>
    <w:rsid w:val="00E60747"/>
    <w:rsid w:val="00E65554"/>
    <w:rsid w:val="00E83086"/>
    <w:rsid w:val="00EA1DB3"/>
    <w:rsid w:val="00EA64F6"/>
    <w:rsid w:val="00EB3BFE"/>
    <w:rsid w:val="00EB5B0A"/>
    <w:rsid w:val="00EB7DED"/>
    <w:rsid w:val="00ED0C24"/>
    <w:rsid w:val="00ED2D95"/>
    <w:rsid w:val="00EF09C4"/>
    <w:rsid w:val="00EF2431"/>
    <w:rsid w:val="00EF4A2C"/>
    <w:rsid w:val="00F00C83"/>
    <w:rsid w:val="00F148BB"/>
    <w:rsid w:val="00F30D1D"/>
    <w:rsid w:val="00F363CF"/>
    <w:rsid w:val="00F411E0"/>
    <w:rsid w:val="00F51A9A"/>
    <w:rsid w:val="00F664B3"/>
    <w:rsid w:val="00F72747"/>
    <w:rsid w:val="00F7276A"/>
    <w:rsid w:val="00F73519"/>
    <w:rsid w:val="00F85CD1"/>
    <w:rsid w:val="00F87C9F"/>
    <w:rsid w:val="00F940C2"/>
    <w:rsid w:val="00F95376"/>
    <w:rsid w:val="00F9625F"/>
    <w:rsid w:val="00F97E95"/>
    <w:rsid w:val="00F97F44"/>
    <w:rsid w:val="00FA61F9"/>
    <w:rsid w:val="00FB3EB1"/>
    <w:rsid w:val="00FE31F9"/>
    <w:rsid w:val="00FE3802"/>
    <w:rsid w:val="00FE75D1"/>
    <w:rsid w:val="00FF58CD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8C87"/>
  <w15:chartTrackingRefBased/>
  <w15:docId w15:val="{4A13032F-41D3-4BDC-BF17-69CDA06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B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734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34B9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F72747"/>
    <w:pPr>
      <w:jc w:val="center"/>
    </w:pPr>
    <w:rPr>
      <w:rFonts w:ascii="Calibri" w:eastAsia="Times New Roman" w:hAnsi="Calibri" w:cs="Times New Roman"/>
      <w:sz w:val="22"/>
      <w:lang w:val="en-US"/>
    </w:rPr>
  </w:style>
  <w:style w:type="paragraph" w:styleId="a9">
    <w:name w:val="List Paragraph"/>
    <w:aliases w:val="List Paragraph-ExecSummary,List Paragraph (numbered (a)),Numbered List Paragraph,List Paragraph1,Bullets,References,WB List Paragraph,List Bullet-OpsManual,Numbered paragraph,List Paragraph2,Medium Grid 1 - Accent 21,Paragraphe de liste1,罗列"/>
    <w:basedOn w:val="a"/>
    <w:link w:val="aa"/>
    <w:uiPriority w:val="34"/>
    <w:qFormat/>
    <w:rsid w:val="00595C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35992"/>
    <w:pPr>
      <w:widowControl w:val="0"/>
      <w:autoSpaceDE w:val="0"/>
      <w:autoSpaceDN w:val="0"/>
      <w:jc w:val="left"/>
    </w:pPr>
    <w:rPr>
      <w:rFonts w:eastAsia="Times New Roman" w:cs="Times New Roman"/>
      <w:sz w:val="22"/>
      <w:lang w:val="en-US"/>
    </w:rPr>
  </w:style>
  <w:style w:type="character" w:customStyle="1" w:styleId="aa">
    <w:name w:val="Абзац списка Знак"/>
    <w:aliases w:val="List Paragraph-ExecSummary Знак,List Paragraph (numbered (a)) Знак,Numbered List Paragraph Знак,List Paragraph1 Знак,Bullets Знак,References Знак,WB List Paragraph Знак,List Bullet-OpsManual Знак,Numbered paragraph Знак,罗列 Знак"/>
    <w:link w:val="a9"/>
    <w:uiPriority w:val="34"/>
    <w:qFormat/>
    <w:locked/>
    <w:rsid w:val="00635992"/>
  </w:style>
  <w:style w:type="table" w:customStyle="1" w:styleId="TableNormal">
    <w:name w:val="Table Normal"/>
    <w:uiPriority w:val="2"/>
    <w:semiHidden/>
    <w:unhideWhenUsed/>
    <w:qFormat/>
    <w:rsid w:val="00635992"/>
    <w:pPr>
      <w:widowControl w:val="0"/>
      <w:autoSpaceDE w:val="0"/>
      <w:autoSpaceDN w:val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1D6D-601F-4A1B-BFEB-6FEDF05F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У. Темирбеков</dc:creator>
  <cp:keywords/>
  <dc:description/>
  <cp:lastModifiedBy>Work</cp:lastModifiedBy>
  <cp:revision>2</cp:revision>
  <cp:lastPrinted>2023-09-20T09:07:00Z</cp:lastPrinted>
  <dcterms:created xsi:type="dcterms:W3CDTF">2025-06-09T09:37:00Z</dcterms:created>
  <dcterms:modified xsi:type="dcterms:W3CDTF">2025-06-09T09:37:00Z</dcterms:modified>
</cp:coreProperties>
</file>